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65029">
        <w:rPr>
          <w:rFonts w:ascii="Times New Roman" w:eastAsia="Times New Roman" w:hAnsi="Times New Roman" w:cs="Times New Roman"/>
          <w:sz w:val="28"/>
          <w:szCs w:val="28"/>
          <w:lang w:val="en-US"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4693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4693F">
              <w:rPr>
                <w:rFonts w:ascii="Times New Roman" w:eastAsia="Times New Roman" w:hAnsi="Times New Roman" w:cs="Times New Roman"/>
                <w:iCs/>
                <w:color w:val="000000"/>
                <w:sz w:val="28"/>
                <w:szCs w:val="28"/>
                <w:lang w:eastAsia="ru-RU"/>
              </w:rPr>
              <w:t>АТЛЕТ-СУМИ</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ОЇ</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CA6FE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CA6FE1">
        <w:rPr>
          <w:rFonts w:ascii="Times New Roman" w:eastAsia="Times New Roman" w:hAnsi="Times New Roman"/>
          <w:iCs/>
          <w:color w:val="000000"/>
          <w:sz w:val="28"/>
          <w:szCs w:val="28"/>
          <w:lang w:eastAsia="ru-RU"/>
        </w:rPr>
        <w:t xml:space="preserve">16, </w:t>
      </w:r>
      <w:bookmarkStart w:id="0" w:name="_GoBack"/>
      <w:bookmarkEnd w:id="0"/>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54693F">
        <w:rPr>
          <w:rFonts w:ascii="Times New Roman" w:eastAsia="Times New Roman" w:hAnsi="Times New Roman"/>
          <w:iCs/>
          <w:color w:val="000000"/>
          <w:sz w:val="28"/>
          <w:szCs w:val="28"/>
          <w:lang w:eastAsia="ru-RU"/>
        </w:rPr>
        <w:br/>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4693F">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54693F">
        <w:rPr>
          <w:rFonts w:ascii="Times New Roman" w:eastAsia="Times New Roman" w:hAnsi="Times New Roman" w:cs="Times New Roman"/>
          <w:iCs/>
          <w:color w:val="000000"/>
          <w:sz w:val="28"/>
          <w:szCs w:val="28"/>
          <w:lang w:eastAsia="ru-RU"/>
        </w:rPr>
        <w:t>39</w:t>
      </w:r>
      <w:r w:rsidR="00B01D06">
        <w:rPr>
          <w:rFonts w:ascii="Times New Roman" w:eastAsia="Times New Roman" w:hAnsi="Times New Roman" w:cs="Times New Roman"/>
          <w:iCs/>
          <w:color w:val="000000"/>
          <w:sz w:val="28"/>
          <w:szCs w:val="28"/>
          <w:lang w:eastAsia="ru-RU"/>
        </w:rPr>
        <w:t>-МР «</w:t>
      </w:r>
      <w:r w:rsidR="0054693F"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ІЙ</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0054693F"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54693F"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54693F" w:rsidRDefault="008E09F7" w:rsidP="0054693F">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54693F">
        <w:rPr>
          <w:rFonts w:ascii="Times New Roman" w:eastAsia="Times New Roman" w:hAnsi="Times New Roman" w:cs="Times New Roman"/>
          <w:b/>
          <w:sz w:val="28"/>
          <w:szCs w:val="28"/>
          <w:lang w:eastAsia="ru-RU"/>
        </w:rPr>
        <w:t>«</w:t>
      </w:r>
      <w:r w:rsidR="0054693F" w:rsidRPr="0054693F">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54693F" w:rsidRDefault="0054693F" w:rsidP="0054693F">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4693F">
        <w:rPr>
          <w:rFonts w:ascii="Times New Roman" w:eastAsia="Times New Roman" w:hAnsi="Times New Roman" w:cs="Times New Roman"/>
          <w:b/>
          <w:iCs/>
          <w:color w:val="000000"/>
          <w:sz w:val="28"/>
          <w:szCs w:val="28"/>
          <w:lang w:eastAsia="ru-RU"/>
        </w:rPr>
        <w:t>від 13 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2021 рік</w:t>
      </w:r>
      <w:r w:rsidR="008E09F7" w:rsidRPr="0054693F">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F3144"/>
    <w:rsid w:val="00522F6C"/>
    <w:rsid w:val="0054693F"/>
    <w:rsid w:val="005D54F0"/>
    <w:rsid w:val="00655EC0"/>
    <w:rsid w:val="00673F98"/>
    <w:rsid w:val="007505EA"/>
    <w:rsid w:val="00762074"/>
    <w:rsid w:val="00763DFC"/>
    <w:rsid w:val="007E15A5"/>
    <w:rsid w:val="00806232"/>
    <w:rsid w:val="008320A7"/>
    <w:rsid w:val="008371DE"/>
    <w:rsid w:val="008C521D"/>
    <w:rsid w:val="008E09F7"/>
    <w:rsid w:val="008E37F6"/>
    <w:rsid w:val="008E7DC5"/>
    <w:rsid w:val="00965029"/>
    <w:rsid w:val="00B01D06"/>
    <w:rsid w:val="00C007B6"/>
    <w:rsid w:val="00C96F0D"/>
    <w:rsid w:val="00CA6FE1"/>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4F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F975-AC2C-4815-9FAF-E9AEF175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10</cp:revision>
  <cp:lastPrinted>2020-08-06T10:36:00Z</cp:lastPrinted>
  <dcterms:created xsi:type="dcterms:W3CDTF">2020-08-06T07:41:00Z</dcterms:created>
  <dcterms:modified xsi:type="dcterms:W3CDTF">2020-08-06T10:36:00Z</dcterms:modified>
</cp:coreProperties>
</file>