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147035" w:rsidTr="00A44D43">
        <w:trPr>
          <w:jc w:val="center"/>
        </w:trPr>
        <w:tc>
          <w:tcPr>
            <w:tcW w:w="4252" w:type="dxa"/>
          </w:tcPr>
          <w:p w:rsidR="00147035" w:rsidRDefault="00147035" w:rsidP="00A44D43">
            <w:pPr>
              <w:tabs>
                <w:tab w:val="left" w:pos="8447"/>
              </w:tabs>
              <w:spacing w:before="56"/>
              <w:rPr>
                <w:sz w:val="28"/>
                <w:szCs w:val="28"/>
              </w:rPr>
            </w:pPr>
            <w:r>
              <w:rPr>
                <w:sz w:val="28"/>
                <w:lang w:val="uk-UA"/>
              </w:rPr>
              <w:br w:type="page"/>
            </w:r>
          </w:p>
        </w:tc>
        <w:tc>
          <w:tcPr>
            <w:tcW w:w="1134" w:type="dxa"/>
          </w:tcPr>
          <w:p w:rsidR="00147035" w:rsidRDefault="00147035" w:rsidP="00A44D43">
            <w:pPr>
              <w:tabs>
                <w:tab w:val="left" w:pos="8447"/>
              </w:tabs>
              <w:jc w:val="center"/>
              <w:rPr>
                <w:sz w:val="28"/>
                <w:szCs w:val="28"/>
              </w:rPr>
            </w:pPr>
            <w:r>
              <w:rPr>
                <w:noProof/>
                <w:sz w:val="28"/>
                <w:szCs w:val="28"/>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B274B" w:rsidRDefault="00EB274B" w:rsidP="00A44D43">
            <w:pPr>
              <w:tabs>
                <w:tab w:val="left" w:pos="8447"/>
              </w:tabs>
              <w:jc w:val="center"/>
              <w:rPr>
                <w:sz w:val="28"/>
                <w:szCs w:val="28"/>
              </w:rPr>
            </w:pPr>
          </w:p>
        </w:tc>
        <w:tc>
          <w:tcPr>
            <w:tcW w:w="4254" w:type="dxa"/>
          </w:tcPr>
          <w:p w:rsidR="00147035" w:rsidRPr="00E22C31" w:rsidRDefault="00147035" w:rsidP="00EB274B">
            <w:pPr>
              <w:jc w:val="center"/>
              <w:rPr>
                <w:sz w:val="28"/>
                <w:szCs w:val="28"/>
                <w:lang w:val="uk-UA"/>
              </w:rPr>
            </w:pPr>
          </w:p>
        </w:tc>
      </w:tr>
    </w:tbl>
    <w:p w:rsidR="00147035" w:rsidRPr="008301D8" w:rsidRDefault="00147035" w:rsidP="00147035">
      <w:pPr>
        <w:jc w:val="center"/>
        <w:rPr>
          <w:caps/>
          <w:sz w:val="36"/>
          <w:szCs w:val="36"/>
        </w:rPr>
      </w:pPr>
      <w:r w:rsidRPr="008301D8">
        <w:rPr>
          <w:caps/>
          <w:sz w:val="36"/>
          <w:szCs w:val="36"/>
        </w:rPr>
        <w:t>Сумська міська рада</w:t>
      </w:r>
    </w:p>
    <w:p w:rsidR="00147035" w:rsidRPr="0018346E" w:rsidRDefault="00147035" w:rsidP="00147035">
      <w:pPr>
        <w:jc w:val="center"/>
        <w:rPr>
          <w:sz w:val="28"/>
          <w:szCs w:val="28"/>
        </w:rPr>
      </w:pPr>
      <w:r>
        <w:rPr>
          <w:sz w:val="28"/>
          <w:szCs w:val="28"/>
          <w:lang w:val="en-US"/>
        </w:rPr>
        <w:t>V</w:t>
      </w:r>
      <w:r>
        <w:rPr>
          <w:sz w:val="28"/>
          <w:szCs w:val="28"/>
          <w:lang w:val="uk-UA"/>
        </w:rPr>
        <w:t>ІI</w:t>
      </w:r>
      <w:r>
        <w:rPr>
          <w:sz w:val="28"/>
          <w:szCs w:val="28"/>
        </w:rPr>
        <w:t xml:space="preserve"> </w:t>
      </w:r>
      <w:r w:rsidRPr="0018346E">
        <w:rPr>
          <w:sz w:val="28"/>
          <w:szCs w:val="28"/>
        </w:rPr>
        <w:t>СКЛИКАННЯ</w:t>
      </w:r>
      <w:r w:rsidRPr="003E1ADE">
        <w:rPr>
          <w:sz w:val="28"/>
          <w:szCs w:val="28"/>
          <w:lang w:val="uk-UA"/>
        </w:rPr>
        <w:t xml:space="preserve"> </w:t>
      </w:r>
      <w:r w:rsidR="00EB274B">
        <w:rPr>
          <w:sz w:val="28"/>
          <w:szCs w:val="28"/>
          <w:lang w:val="en-US"/>
        </w:rPr>
        <w:t>LVIII</w:t>
      </w:r>
      <w:r>
        <w:rPr>
          <w:sz w:val="28"/>
          <w:szCs w:val="28"/>
          <w:lang w:val="uk-UA"/>
        </w:rPr>
        <w:t xml:space="preserve"> </w:t>
      </w:r>
      <w:r w:rsidRPr="0018346E">
        <w:rPr>
          <w:sz w:val="28"/>
          <w:szCs w:val="28"/>
        </w:rPr>
        <w:t>СЕСІЯ</w:t>
      </w:r>
    </w:p>
    <w:p w:rsidR="00147035" w:rsidRPr="008301D8" w:rsidRDefault="00147035" w:rsidP="00147035">
      <w:pPr>
        <w:jc w:val="center"/>
        <w:rPr>
          <w:sz w:val="32"/>
          <w:szCs w:val="32"/>
          <w:lang w:val="uk-UA"/>
        </w:rPr>
      </w:pPr>
      <w:r w:rsidRPr="008301D8">
        <w:rPr>
          <w:b/>
          <w:sz w:val="32"/>
          <w:szCs w:val="32"/>
        </w:rPr>
        <w:t>РІШЕННЯ</w:t>
      </w:r>
    </w:p>
    <w:p w:rsidR="00147035" w:rsidRPr="0063778C" w:rsidRDefault="00147035" w:rsidP="00147035">
      <w:pPr>
        <w:jc w:val="center"/>
        <w:rPr>
          <w:b/>
          <w:lang w:val="uk-UA"/>
        </w:rPr>
      </w:pPr>
    </w:p>
    <w:p w:rsidR="00147035" w:rsidRPr="0018346E" w:rsidRDefault="00147035" w:rsidP="00147035">
      <w:pPr>
        <w:rPr>
          <w:sz w:val="28"/>
          <w:szCs w:val="28"/>
          <w:lang w:val="uk-UA"/>
        </w:rPr>
      </w:pPr>
      <w:r>
        <w:rPr>
          <w:sz w:val="28"/>
          <w:szCs w:val="28"/>
          <w:lang w:val="uk-UA"/>
        </w:rPr>
        <w:t>в</w:t>
      </w:r>
      <w:r w:rsidRPr="0018346E">
        <w:rPr>
          <w:sz w:val="28"/>
          <w:szCs w:val="28"/>
          <w:lang w:val="uk-UA"/>
        </w:rPr>
        <w:t>ід</w:t>
      </w:r>
      <w:r>
        <w:rPr>
          <w:sz w:val="28"/>
          <w:szCs w:val="28"/>
          <w:lang w:val="uk-UA"/>
        </w:rPr>
        <w:t xml:space="preserve"> </w:t>
      </w:r>
      <w:r w:rsidR="00EB274B">
        <w:rPr>
          <w:sz w:val="28"/>
          <w:szCs w:val="28"/>
          <w:lang w:val="uk-UA"/>
        </w:rPr>
        <w:t xml:space="preserve">19 червня </w:t>
      </w:r>
      <w:r>
        <w:rPr>
          <w:sz w:val="28"/>
          <w:szCs w:val="28"/>
          <w:lang w:val="uk-UA"/>
        </w:rPr>
        <w:t>201</w:t>
      </w:r>
      <w:r w:rsidR="00B0654E">
        <w:rPr>
          <w:sz w:val="28"/>
          <w:szCs w:val="28"/>
          <w:lang w:val="uk-UA"/>
        </w:rPr>
        <w:t>9</w:t>
      </w:r>
      <w:r>
        <w:rPr>
          <w:sz w:val="28"/>
          <w:szCs w:val="28"/>
          <w:lang w:val="uk-UA"/>
        </w:rPr>
        <w:t xml:space="preserve"> </w:t>
      </w:r>
      <w:r w:rsidRPr="0018346E">
        <w:rPr>
          <w:sz w:val="28"/>
          <w:szCs w:val="28"/>
          <w:lang w:val="uk-UA"/>
        </w:rPr>
        <w:t>р</w:t>
      </w:r>
      <w:r>
        <w:rPr>
          <w:sz w:val="28"/>
          <w:szCs w:val="28"/>
          <w:lang w:val="uk-UA"/>
        </w:rPr>
        <w:t xml:space="preserve">оку № </w:t>
      </w:r>
      <w:r w:rsidR="00EB274B" w:rsidRPr="00C23C68">
        <w:rPr>
          <w:sz w:val="28"/>
          <w:szCs w:val="28"/>
        </w:rPr>
        <w:t>5313</w:t>
      </w:r>
      <w:r w:rsidRPr="0018346E">
        <w:rPr>
          <w:sz w:val="28"/>
          <w:szCs w:val="28"/>
          <w:lang w:val="uk-UA"/>
        </w:rPr>
        <w:t>-МР</w:t>
      </w:r>
    </w:p>
    <w:p w:rsidR="00147035" w:rsidRDefault="00147035" w:rsidP="00147035">
      <w:pPr>
        <w:ind w:right="4579"/>
        <w:rPr>
          <w:sz w:val="28"/>
          <w:szCs w:val="28"/>
          <w:lang w:val="uk-UA"/>
        </w:rPr>
      </w:pPr>
      <w:r w:rsidRPr="0018346E">
        <w:rPr>
          <w:sz w:val="28"/>
          <w:szCs w:val="28"/>
          <w:lang w:val="uk-UA"/>
        </w:rPr>
        <w:t>м. Суми</w:t>
      </w:r>
    </w:p>
    <w:p w:rsidR="00147035" w:rsidRPr="00A53D7A" w:rsidRDefault="00147035" w:rsidP="00147035">
      <w:pPr>
        <w:ind w:right="4579"/>
        <w:rPr>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47035" w:rsidRPr="00846E7B" w:rsidTr="00700E8D">
        <w:trPr>
          <w:trHeight w:val="1075"/>
        </w:trPr>
        <w:tc>
          <w:tcPr>
            <w:tcW w:w="4962" w:type="dxa"/>
            <w:tcBorders>
              <w:top w:val="nil"/>
              <w:left w:val="nil"/>
              <w:bottom w:val="nil"/>
              <w:right w:val="nil"/>
            </w:tcBorders>
          </w:tcPr>
          <w:p w:rsidR="00147035" w:rsidRDefault="00147035" w:rsidP="00AF529E">
            <w:pPr>
              <w:jc w:val="both"/>
              <w:rPr>
                <w:sz w:val="28"/>
                <w:szCs w:val="28"/>
                <w:lang w:val="uk-UA"/>
              </w:rPr>
            </w:pPr>
            <w:r>
              <w:rPr>
                <w:sz w:val="28"/>
                <w:szCs w:val="28"/>
                <w:lang w:val="uk-UA"/>
              </w:rPr>
              <w:t xml:space="preserve">Про внесення змін до рішення Сумської міської ради </w:t>
            </w:r>
            <w:r w:rsidR="00700E8D">
              <w:rPr>
                <w:sz w:val="28"/>
                <w:szCs w:val="28"/>
                <w:lang w:val="uk-UA"/>
              </w:rPr>
              <w:t>від 06 лютого 2019 року     № 4516</w:t>
            </w:r>
            <w:r w:rsidR="00700E8D" w:rsidRPr="00D95F5A">
              <w:rPr>
                <w:sz w:val="28"/>
                <w:szCs w:val="28"/>
                <w:lang w:val="uk-UA"/>
              </w:rPr>
              <w:t>-МР «</w:t>
            </w:r>
            <w:r w:rsidR="00700E8D">
              <w:rPr>
                <w:sz w:val="28"/>
                <w:szCs w:val="28"/>
                <w:lang w:val="uk-UA"/>
              </w:rPr>
              <w:t xml:space="preserve">Про поновлення договору оренди земельної ділянки, укладеного з ФОП </w:t>
            </w:r>
            <w:proofErr w:type="spellStart"/>
            <w:r w:rsidR="00700E8D">
              <w:rPr>
                <w:sz w:val="28"/>
                <w:szCs w:val="28"/>
                <w:lang w:val="uk-UA"/>
              </w:rPr>
              <w:t>Кошелевською</w:t>
            </w:r>
            <w:proofErr w:type="spellEnd"/>
            <w:r w:rsidR="00700E8D">
              <w:rPr>
                <w:sz w:val="28"/>
                <w:szCs w:val="28"/>
                <w:lang w:val="uk-UA"/>
              </w:rPr>
              <w:t xml:space="preserve"> Тетяною Володимирівною за адресою: м. Суми, вул. Леваневського, 14»</w:t>
            </w:r>
          </w:p>
        </w:tc>
      </w:tr>
    </w:tbl>
    <w:p w:rsidR="00147035" w:rsidRPr="00A53D7A" w:rsidRDefault="00147035" w:rsidP="00147035">
      <w:pPr>
        <w:ind w:right="4579"/>
        <w:rPr>
          <w:lang w:val="uk-UA"/>
        </w:rPr>
      </w:pPr>
    </w:p>
    <w:p w:rsidR="00147035" w:rsidRPr="00BF721D" w:rsidRDefault="00147035" w:rsidP="00147035">
      <w:pPr>
        <w:ind w:firstLine="708"/>
        <w:jc w:val="both"/>
        <w:rPr>
          <w:sz w:val="28"/>
          <w:szCs w:val="28"/>
          <w:lang w:val="uk-UA"/>
        </w:rPr>
      </w:pPr>
      <w:r>
        <w:rPr>
          <w:sz w:val="28"/>
          <w:szCs w:val="28"/>
          <w:lang w:val="uk-UA"/>
        </w:rPr>
        <w:t>Розглянувши звернення фізичної особи-</w:t>
      </w:r>
      <w:r w:rsidRPr="00AF529E">
        <w:rPr>
          <w:sz w:val="28"/>
          <w:szCs w:val="28"/>
          <w:lang w:val="uk-UA"/>
        </w:rPr>
        <w:t>підприємця,</w:t>
      </w:r>
      <w:r w:rsidR="00AF529E" w:rsidRPr="00AF529E">
        <w:rPr>
          <w:sz w:val="28"/>
          <w:szCs w:val="28"/>
          <w:lang w:val="uk-UA"/>
        </w:rPr>
        <w:t xml:space="preserve"> надані документи</w:t>
      </w:r>
      <w:r w:rsidR="00AF529E">
        <w:rPr>
          <w:sz w:val="28"/>
          <w:szCs w:val="28"/>
          <w:lang w:val="uk-UA"/>
        </w:rPr>
        <w:t>,</w:t>
      </w:r>
      <w:r>
        <w:rPr>
          <w:sz w:val="28"/>
          <w:szCs w:val="28"/>
          <w:lang w:val="uk-UA"/>
        </w:rPr>
        <w:t xml:space="preserve"> прото</w:t>
      </w:r>
      <w:r w:rsidR="00AF529E">
        <w:rPr>
          <w:sz w:val="28"/>
          <w:szCs w:val="28"/>
          <w:lang w:val="uk-UA"/>
        </w:rPr>
        <w:t>кол засідання постійної комісії</w:t>
      </w:r>
      <w:r>
        <w:rPr>
          <w:sz w:val="28"/>
          <w:szCs w:val="28"/>
          <w:lang w:val="uk-UA"/>
        </w:rPr>
        <w:t xml:space="preserve"> з питань архітектури, містобудування, регулювання земельних відносин, природокористування та екології Сумської міської ради від </w:t>
      </w:r>
      <w:r w:rsidR="00AF529E">
        <w:rPr>
          <w:sz w:val="28"/>
          <w:szCs w:val="28"/>
          <w:lang w:val="uk-UA"/>
        </w:rPr>
        <w:t>18.04.2019 № 151</w:t>
      </w:r>
      <w:r>
        <w:rPr>
          <w:sz w:val="28"/>
          <w:szCs w:val="28"/>
          <w:lang w:val="uk-UA"/>
        </w:rPr>
        <w:t>, с</w:t>
      </w:r>
      <w:r w:rsidRPr="00BF721D">
        <w:rPr>
          <w:sz w:val="28"/>
          <w:szCs w:val="28"/>
          <w:lang w:val="uk-UA"/>
        </w:rPr>
        <w:t>татті 12 Земельного кодексу України, керуючись</w:t>
      </w:r>
      <w:r>
        <w:rPr>
          <w:sz w:val="28"/>
          <w:szCs w:val="28"/>
          <w:lang w:val="uk-UA"/>
        </w:rPr>
        <w:t xml:space="preserve"> статтею 25,</w:t>
      </w:r>
      <w:r w:rsidRPr="00BF721D">
        <w:rPr>
          <w:sz w:val="28"/>
          <w:szCs w:val="28"/>
          <w:lang w:val="uk-UA"/>
        </w:rPr>
        <w:t xml:space="preserve"> 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147035" w:rsidRPr="0063778C" w:rsidRDefault="00147035" w:rsidP="00147035">
      <w:pPr>
        <w:jc w:val="both"/>
        <w:rPr>
          <w:b/>
          <w:sz w:val="16"/>
          <w:szCs w:val="16"/>
          <w:lang w:val="uk-UA"/>
        </w:rPr>
      </w:pPr>
    </w:p>
    <w:p w:rsidR="00147035" w:rsidRDefault="00147035" w:rsidP="00147035">
      <w:pPr>
        <w:jc w:val="center"/>
        <w:rPr>
          <w:b/>
          <w:sz w:val="28"/>
          <w:szCs w:val="28"/>
          <w:lang w:val="uk-UA"/>
        </w:rPr>
      </w:pPr>
      <w:r>
        <w:rPr>
          <w:b/>
          <w:sz w:val="28"/>
          <w:szCs w:val="28"/>
          <w:lang w:val="uk-UA"/>
        </w:rPr>
        <w:t xml:space="preserve">ВИРІШИЛА:  </w:t>
      </w:r>
    </w:p>
    <w:p w:rsidR="00147035" w:rsidRPr="00A53D7A" w:rsidRDefault="00147035" w:rsidP="00147035">
      <w:pPr>
        <w:jc w:val="center"/>
        <w:rPr>
          <w:b/>
          <w:lang w:val="uk-UA"/>
        </w:rPr>
      </w:pPr>
    </w:p>
    <w:p w:rsidR="00147035" w:rsidRPr="00F256EE" w:rsidRDefault="00147035" w:rsidP="00147035">
      <w:pPr>
        <w:ind w:firstLine="708"/>
        <w:jc w:val="both"/>
        <w:rPr>
          <w:sz w:val="28"/>
          <w:szCs w:val="28"/>
          <w:lang w:val="uk-UA"/>
        </w:rPr>
      </w:pPr>
      <w:r>
        <w:rPr>
          <w:sz w:val="28"/>
          <w:szCs w:val="28"/>
          <w:lang w:val="uk-UA"/>
        </w:rPr>
        <w:t xml:space="preserve">1. </w:t>
      </w:r>
      <w:proofErr w:type="spellStart"/>
      <w:r w:rsidRPr="00D95F5A">
        <w:rPr>
          <w:sz w:val="28"/>
          <w:szCs w:val="28"/>
          <w:lang w:val="uk-UA"/>
        </w:rPr>
        <w:t>Унести</w:t>
      </w:r>
      <w:proofErr w:type="spellEnd"/>
      <w:r w:rsidRPr="00D95F5A">
        <w:rPr>
          <w:sz w:val="28"/>
          <w:szCs w:val="28"/>
          <w:lang w:val="uk-UA"/>
        </w:rPr>
        <w:t xml:space="preserve"> зміни в пункт 1 додатку до рішення Сумської міської ради від</w:t>
      </w:r>
      <w:r w:rsidR="00AF529E">
        <w:rPr>
          <w:sz w:val="28"/>
          <w:szCs w:val="28"/>
          <w:lang w:val="uk-UA"/>
        </w:rPr>
        <w:t xml:space="preserve">                     </w:t>
      </w:r>
      <w:r w:rsidRPr="00D95F5A">
        <w:rPr>
          <w:sz w:val="28"/>
          <w:szCs w:val="28"/>
          <w:lang w:val="uk-UA"/>
        </w:rPr>
        <w:t xml:space="preserve"> </w:t>
      </w:r>
      <w:r>
        <w:rPr>
          <w:sz w:val="28"/>
          <w:szCs w:val="28"/>
          <w:lang w:val="uk-UA"/>
        </w:rPr>
        <w:t>06 лютого 2019 року № 4516</w:t>
      </w:r>
      <w:r w:rsidRPr="00D95F5A">
        <w:rPr>
          <w:sz w:val="28"/>
          <w:szCs w:val="28"/>
          <w:lang w:val="uk-UA"/>
        </w:rPr>
        <w:t>-МР «</w:t>
      </w:r>
      <w:r>
        <w:rPr>
          <w:sz w:val="28"/>
          <w:szCs w:val="28"/>
          <w:lang w:val="uk-UA"/>
        </w:rPr>
        <w:t xml:space="preserve">Про поновлення договору оренди земельної ділянки, укладеного з ФОП </w:t>
      </w:r>
      <w:proofErr w:type="spellStart"/>
      <w:r>
        <w:rPr>
          <w:sz w:val="28"/>
          <w:szCs w:val="28"/>
          <w:lang w:val="uk-UA"/>
        </w:rPr>
        <w:t>Кошелевською</w:t>
      </w:r>
      <w:proofErr w:type="spellEnd"/>
      <w:r>
        <w:rPr>
          <w:sz w:val="28"/>
          <w:szCs w:val="28"/>
          <w:lang w:val="uk-UA"/>
        </w:rPr>
        <w:t xml:space="preserve"> Тетяною Володимирівною за адресою:</w:t>
      </w:r>
      <w:r w:rsidR="00700E8D">
        <w:rPr>
          <w:sz w:val="28"/>
          <w:szCs w:val="28"/>
          <w:lang w:val="uk-UA"/>
        </w:rPr>
        <w:t xml:space="preserve"> </w:t>
      </w:r>
      <w:r>
        <w:rPr>
          <w:sz w:val="28"/>
          <w:szCs w:val="28"/>
          <w:lang w:val="uk-UA"/>
        </w:rPr>
        <w:t>м. Суми, вул. Леваневського, 14»,</w:t>
      </w:r>
      <w:r w:rsidRPr="00D95F5A">
        <w:rPr>
          <w:sz w:val="28"/>
          <w:szCs w:val="28"/>
          <w:lang w:val="uk-UA"/>
        </w:rPr>
        <w:t xml:space="preserve"> </w:t>
      </w:r>
      <w:r>
        <w:rPr>
          <w:sz w:val="28"/>
          <w:szCs w:val="28"/>
          <w:lang w:val="uk-UA"/>
        </w:rPr>
        <w:t>стосовно поновлення договору оренди земельно</w:t>
      </w:r>
      <w:r w:rsidR="00700E8D">
        <w:rPr>
          <w:sz w:val="28"/>
          <w:szCs w:val="28"/>
          <w:lang w:val="uk-UA"/>
        </w:rPr>
        <w:t>ї</w:t>
      </w:r>
      <w:r>
        <w:rPr>
          <w:sz w:val="28"/>
          <w:szCs w:val="28"/>
          <w:lang w:val="uk-UA"/>
        </w:rPr>
        <w:t xml:space="preserve"> ділянки ФОП </w:t>
      </w:r>
      <w:proofErr w:type="spellStart"/>
      <w:r>
        <w:rPr>
          <w:sz w:val="28"/>
          <w:szCs w:val="28"/>
          <w:lang w:val="uk-UA"/>
        </w:rPr>
        <w:t>Кошелевській</w:t>
      </w:r>
      <w:proofErr w:type="spellEnd"/>
      <w:r>
        <w:rPr>
          <w:sz w:val="28"/>
          <w:szCs w:val="28"/>
          <w:lang w:val="uk-UA"/>
        </w:rPr>
        <w:t xml:space="preserve"> Тетяні Володимирівні (3201218960) під розміщеним магазином</w:t>
      </w:r>
      <w:r w:rsidR="00963E45">
        <w:rPr>
          <w:sz w:val="28"/>
          <w:szCs w:val="28"/>
          <w:lang w:val="uk-UA"/>
        </w:rPr>
        <w:t xml:space="preserve"> промтоварів</w:t>
      </w:r>
      <w:r w:rsidRPr="00D95F5A">
        <w:rPr>
          <w:sz w:val="28"/>
          <w:szCs w:val="28"/>
          <w:lang w:val="uk-UA"/>
        </w:rPr>
        <w:t xml:space="preserve">, </w:t>
      </w:r>
      <w:r w:rsidR="00AF529E">
        <w:rPr>
          <w:sz w:val="28"/>
          <w:szCs w:val="28"/>
          <w:lang w:val="uk-UA"/>
        </w:rPr>
        <w:t xml:space="preserve">кадастровий номер 5910136600:18:002:0008, </w:t>
      </w:r>
      <w:r w:rsidRPr="00D95F5A">
        <w:rPr>
          <w:sz w:val="28"/>
          <w:szCs w:val="28"/>
          <w:lang w:val="uk-UA"/>
        </w:rPr>
        <w:t xml:space="preserve">а саме: в графі </w:t>
      </w:r>
      <w:r w:rsidR="00700E8D">
        <w:rPr>
          <w:sz w:val="28"/>
          <w:szCs w:val="28"/>
          <w:lang w:val="uk-UA"/>
        </w:rPr>
        <w:t>4</w:t>
      </w:r>
      <w:r w:rsidRPr="00D95F5A">
        <w:rPr>
          <w:sz w:val="28"/>
          <w:szCs w:val="28"/>
          <w:lang w:val="uk-UA"/>
        </w:rPr>
        <w:t xml:space="preserve"> </w:t>
      </w:r>
      <w:r>
        <w:rPr>
          <w:sz w:val="28"/>
          <w:szCs w:val="28"/>
          <w:lang w:val="uk-UA"/>
        </w:rPr>
        <w:t xml:space="preserve">замість цифр </w:t>
      </w:r>
      <w:r w:rsidRPr="00D95F5A">
        <w:rPr>
          <w:sz w:val="28"/>
          <w:szCs w:val="28"/>
          <w:lang w:val="uk-UA"/>
        </w:rPr>
        <w:t>«</w:t>
      </w:r>
      <w:r w:rsidR="00700E8D">
        <w:rPr>
          <w:sz w:val="28"/>
          <w:szCs w:val="28"/>
          <w:lang w:val="uk-UA"/>
        </w:rPr>
        <w:t>34/100 від 0,4571</w:t>
      </w:r>
      <w:r>
        <w:rPr>
          <w:sz w:val="28"/>
          <w:szCs w:val="28"/>
          <w:lang w:val="uk-UA"/>
        </w:rPr>
        <w:t xml:space="preserve">» записати цифри </w:t>
      </w:r>
      <w:r w:rsidRPr="00D95F5A">
        <w:rPr>
          <w:sz w:val="28"/>
          <w:szCs w:val="28"/>
          <w:lang w:val="uk-UA"/>
        </w:rPr>
        <w:t>«</w:t>
      </w:r>
      <w:r w:rsidR="00700E8D">
        <w:rPr>
          <w:sz w:val="28"/>
          <w:szCs w:val="28"/>
          <w:lang w:val="uk-UA"/>
        </w:rPr>
        <w:t>3/100 від 0,4571</w:t>
      </w:r>
      <w:r>
        <w:rPr>
          <w:sz w:val="28"/>
          <w:szCs w:val="28"/>
          <w:lang w:val="uk-UA"/>
        </w:rPr>
        <w:t>»</w:t>
      </w:r>
      <w:r w:rsidR="004D48A3">
        <w:rPr>
          <w:sz w:val="28"/>
          <w:szCs w:val="28"/>
          <w:lang w:val="uk-UA"/>
        </w:rPr>
        <w:t>.</w:t>
      </w:r>
    </w:p>
    <w:p w:rsidR="00147035" w:rsidRDefault="00147035" w:rsidP="00147035">
      <w:pPr>
        <w:pStyle w:val="20"/>
        <w:spacing w:after="0" w:line="240" w:lineRule="auto"/>
        <w:ind w:left="0" w:firstLine="709"/>
        <w:jc w:val="both"/>
        <w:rPr>
          <w:sz w:val="28"/>
          <w:szCs w:val="28"/>
          <w:lang w:val="uk-UA"/>
        </w:rPr>
      </w:pPr>
    </w:p>
    <w:p w:rsidR="00700E8D" w:rsidRDefault="00700E8D" w:rsidP="00147035">
      <w:pPr>
        <w:pStyle w:val="20"/>
        <w:spacing w:after="0" w:line="240" w:lineRule="auto"/>
        <w:ind w:left="0" w:firstLine="709"/>
        <w:jc w:val="both"/>
        <w:rPr>
          <w:sz w:val="28"/>
          <w:szCs w:val="28"/>
          <w:lang w:val="uk-UA"/>
        </w:rPr>
      </w:pPr>
    </w:p>
    <w:p w:rsidR="00EB274B" w:rsidRDefault="00EB274B" w:rsidP="00147035">
      <w:pPr>
        <w:pStyle w:val="20"/>
        <w:spacing w:after="0" w:line="240" w:lineRule="auto"/>
        <w:ind w:left="0" w:firstLine="709"/>
        <w:jc w:val="both"/>
        <w:rPr>
          <w:sz w:val="28"/>
          <w:szCs w:val="28"/>
          <w:lang w:val="uk-UA"/>
        </w:rPr>
      </w:pPr>
    </w:p>
    <w:p w:rsidR="00EB274B" w:rsidRDefault="00EB274B" w:rsidP="00147035">
      <w:pPr>
        <w:pStyle w:val="20"/>
        <w:spacing w:after="0" w:line="240" w:lineRule="auto"/>
        <w:ind w:left="0" w:firstLine="709"/>
        <w:jc w:val="both"/>
        <w:rPr>
          <w:sz w:val="28"/>
          <w:szCs w:val="28"/>
          <w:lang w:val="uk-UA"/>
        </w:rPr>
      </w:pPr>
    </w:p>
    <w:p w:rsidR="00147035" w:rsidRDefault="00147035" w:rsidP="00147035">
      <w:pPr>
        <w:ind w:right="-2"/>
        <w:jc w:val="both"/>
        <w:rPr>
          <w:sz w:val="28"/>
          <w:szCs w:val="28"/>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w:t>
      </w:r>
      <w:r w:rsidRPr="007E743F">
        <w:rPr>
          <w:sz w:val="28"/>
          <w:szCs w:val="28"/>
          <w:lang w:val="uk-UA"/>
        </w:rPr>
        <w:t xml:space="preserve">. </w:t>
      </w:r>
      <w:r>
        <w:rPr>
          <w:sz w:val="28"/>
          <w:szCs w:val="28"/>
          <w:lang w:val="uk-UA"/>
        </w:rPr>
        <w:t>Лисенко</w:t>
      </w:r>
    </w:p>
    <w:p w:rsidR="00147035" w:rsidRDefault="00147035" w:rsidP="00147035">
      <w:pPr>
        <w:ind w:right="-2"/>
        <w:jc w:val="both"/>
        <w:rPr>
          <w:sz w:val="28"/>
          <w:szCs w:val="28"/>
          <w:lang w:val="uk-UA"/>
        </w:rPr>
      </w:pPr>
    </w:p>
    <w:p w:rsidR="00147035" w:rsidRDefault="00147035" w:rsidP="00147035">
      <w:pPr>
        <w:rPr>
          <w:lang w:val="uk-UA"/>
        </w:rPr>
      </w:pPr>
      <w:r w:rsidRPr="00F8520D">
        <w:rPr>
          <w:lang w:val="uk-UA"/>
        </w:rPr>
        <w:t xml:space="preserve">Виконавець: </w:t>
      </w:r>
      <w:r w:rsidR="00C23C68">
        <w:rPr>
          <w:lang w:val="uk-UA"/>
        </w:rPr>
        <w:t>Клименко Ю.М.</w:t>
      </w:r>
      <w:bookmarkStart w:id="0" w:name="_GoBack"/>
      <w:bookmarkEnd w:id="0"/>
    </w:p>
    <w:p w:rsidR="00147035" w:rsidRDefault="00147035" w:rsidP="00147035">
      <w:pPr>
        <w:rPr>
          <w:lang w:val="uk-UA"/>
        </w:rPr>
      </w:pPr>
    </w:p>
    <w:sectPr w:rsidR="00147035"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3"/>
    <w:rsid w:val="00061E90"/>
    <w:rsid w:val="00147035"/>
    <w:rsid w:val="002A7D17"/>
    <w:rsid w:val="002E4FDA"/>
    <w:rsid w:val="00327BD1"/>
    <w:rsid w:val="003466CB"/>
    <w:rsid w:val="00375EF1"/>
    <w:rsid w:val="003B7283"/>
    <w:rsid w:val="003C0667"/>
    <w:rsid w:val="00412A1A"/>
    <w:rsid w:val="00450B04"/>
    <w:rsid w:val="004D48A3"/>
    <w:rsid w:val="004D7B3B"/>
    <w:rsid w:val="004F3762"/>
    <w:rsid w:val="0063205A"/>
    <w:rsid w:val="00700E8D"/>
    <w:rsid w:val="00755FA6"/>
    <w:rsid w:val="00792AF3"/>
    <w:rsid w:val="008C3B29"/>
    <w:rsid w:val="009075D8"/>
    <w:rsid w:val="00963E45"/>
    <w:rsid w:val="00986B47"/>
    <w:rsid w:val="00A30A2F"/>
    <w:rsid w:val="00AF529E"/>
    <w:rsid w:val="00B0654E"/>
    <w:rsid w:val="00C121D6"/>
    <w:rsid w:val="00C23C68"/>
    <w:rsid w:val="00C73DED"/>
    <w:rsid w:val="00D76495"/>
    <w:rsid w:val="00E52981"/>
    <w:rsid w:val="00E7766F"/>
    <w:rsid w:val="00EB274B"/>
    <w:rsid w:val="00F16CEE"/>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8B99"/>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4703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character" w:customStyle="1" w:styleId="70">
    <w:name w:val="Заголовок 7 Знак"/>
    <w:basedOn w:val="a0"/>
    <w:link w:val="7"/>
    <w:rsid w:val="00147035"/>
    <w:rPr>
      <w:rFonts w:ascii="Times New Roman" w:eastAsia="Times New Roman" w:hAnsi="Times New Roman" w:cs="Times New Roman"/>
      <w:sz w:val="24"/>
      <w:szCs w:val="24"/>
      <w:lang w:val="ru-RU" w:eastAsia="ru-RU"/>
    </w:rPr>
  </w:style>
  <w:style w:type="paragraph" w:styleId="20">
    <w:name w:val="Body Text Indent 2"/>
    <w:basedOn w:val="a"/>
    <w:link w:val="21"/>
    <w:rsid w:val="00147035"/>
    <w:pPr>
      <w:spacing w:after="120" w:line="480" w:lineRule="auto"/>
      <w:ind w:left="283"/>
    </w:pPr>
    <w:rPr>
      <w:sz w:val="20"/>
      <w:szCs w:val="20"/>
    </w:rPr>
  </w:style>
  <w:style w:type="character" w:customStyle="1" w:styleId="21">
    <w:name w:val="Основной текст с отступом 2 Знак"/>
    <w:basedOn w:val="a0"/>
    <w:link w:val="20"/>
    <w:rsid w:val="0014703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Пилипенко Оксана Василівна</cp:lastModifiedBy>
  <cp:revision>5</cp:revision>
  <cp:lastPrinted>2019-06-20T05:10:00Z</cp:lastPrinted>
  <dcterms:created xsi:type="dcterms:W3CDTF">2019-06-20T04:50:00Z</dcterms:created>
  <dcterms:modified xsi:type="dcterms:W3CDTF">2019-06-20T05:23:00Z</dcterms:modified>
</cp:coreProperties>
</file>