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F8F33" w14:textId="77777777" w:rsidR="00573625" w:rsidRDefault="00573625" w:rsidP="00265DED">
      <w:pPr>
        <w:ind w:left="708" w:firstLine="3534"/>
        <w:jc w:val="right"/>
        <w:rPr>
          <w:sz w:val="28"/>
          <w:szCs w:val="28"/>
        </w:rPr>
      </w:pPr>
    </w:p>
    <w:p w14:paraId="3EF5484E" w14:textId="77777777" w:rsidR="008619FD" w:rsidRDefault="00F75E22" w:rsidP="00F75E22">
      <w:pPr>
        <w:ind w:left="10620"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619FD" w:rsidRPr="00265DED">
        <w:rPr>
          <w:sz w:val="28"/>
          <w:szCs w:val="28"/>
        </w:rPr>
        <w:t>Додаток</w:t>
      </w:r>
      <w:r w:rsidR="005175C4">
        <w:rPr>
          <w:sz w:val="28"/>
          <w:szCs w:val="28"/>
          <w:lang w:val="uk-UA"/>
        </w:rPr>
        <w:t xml:space="preserve"> 1</w:t>
      </w:r>
    </w:p>
    <w:p w14:paraId="62E3BBB0" w14:textId="77777777" w:rsidR="008619FD" w:rsidRPr="00265DED" w:rsidRDefault="00AE7327" w:rsidP="008619F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75E22">
        <w:rPr>
          <w:sz w:val="28"/>
          <w:szCs w:val="28"/>
        </w:rPr>
        <w:tab/>
      </w:r>
      <w:r w:rsidR="00F75E22">
        <w:rPr>
          <w:sz w:val="28"/>
          <w:szCs w:val="28"/>
        </w:rPr>
        <w:tab/>
      </w:r>
      <w:r w:rsidR="00F75E22">
        <w:rPr>
          <w:sz w:val="28"/>
          <w:szCs w:val="28"/>
        </w:rPr>
        <w:tab/>
      </w:r>
      <w:r w:rsidR="00F75E22">
        <w:rPr>
          <w:sz w:val="28"/>
          <w:szCs w:val="28"/>
        </w:rPr>
        <w:tab/>
      </w:r>
      <w:r w:rsidR="00F75E22">
        <w:rPr>
          <w:sz w:val="28"/>
          <w:szCs w:val="28"/>
        </w:rPr>
        <w:tab/>
      </w:r>
      <w:r w:rsidR="00F75E22">
        <w:rPr>
          <w:sz w:val="28"/>
          <w:szCs w:val="28"/>
        </w:rPr>
        <w:tab/>
      </w:r>
      <w:r w:rsidR="00F75E22">
        <w:rPr>
          <w:sz w:val="28"/>
          <w:szCs w:val="28"/>
        </w:rPr>
        <w:tab/>
      </w:r>
      <w:r w:rsidR="00F75E22">
        <w:rPr>
          <w:sz w:val="28"/>
          <w:szCs w:val="28"/>
        </w:rPr>
        <w:tab/>
      </w:r>
      <w:r w:rsidR="00F75E22">
        <w:rPr>
          <w:sz w:val="28"/>
          <w:szCs w:val="28"/>
        </w:rPr>
        <w:tab/>
      </w:r>
      <w:r w:rsidR="00F75E22">
        <w:rPr>
          <w:sz w:val="28"/>
          <w:szCs w:val="28"/>
        </w:rPr>
        <w:tab/>
      </w:r>
      <w:r w:rsidR="00F75E22">
        <w:rPr>
          <w:sz w:val="28"/>
          <w:szCs w:val="28"/>
        </w:rPr>
        <w:tab/>
      </w:r>
      <w:r w:rsidR="00F75E22">
        <w:rPr>
          <w:sz w:val="28"/>
          <w:szCs w:val="28"/>
        </w:rPr>
        <w:tab/>
      </w:r>
      <w:r w:rsidR="00F75E22">
        <w:rPr>
          <w:sz w:val="28"/>
          <w:szCs w:val="28"/>
          <w:lang w:val="uk-UA"/>
        </w:rPr>
        <w:t xml:space="preserve">         </w:t>
      </w:r>
      <w:r w:rsidR="00F75E22">
        <w:rPr>
          <w:sz w:val="28"/>
          <w:szCs w:val="28"/>
          <w:lang w:val="uk-UA"/>
        </w:rPr>
        <w:tab/>
      </w:r>
      <w:r w:rsidR="00F75E22">
        <w:rPr>
          <w:sz w:val="28"/>
          <w:szCs w:val="28"/>
          <w:lang w:val="uk-UA"/>
        </w:rPr>
        <w:tab/>
      </w:r>
      <w:r w:rsidR="008619FD" w:rsidRPr="00265DED">
        <w:rPr>
          <w:sz w:val="28"/>
          <w:szCs w:val="28"/>
        </w:rPr>
        <w:t>до рішення виконавчого комітету</w:t>
      </w:r>
    </w:p>
    <w:p w14:paraId="55A44998" w14:textId="5FC6343C" w:rsidR="00F75E22" w:rsidRDefault="00F75E22" w:rsidP="00F75E22">
      <w:pPr>
        <w:ind w:left="9204"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619FD" w:rsidRPr="00265DED">
        <w:rPr>
          <w:sz w:val="28"/>
          <w:szCs w:val="28"/>
        </w:rPr>
        <w:t xml:space="preserve">від </w:t>
      </w:r>
      <w:r w:rsidR="00FD3EA3">
        <w:rPr>
          <w:sz w:val="28"/>
          <w:szCs w:val="28"/>
          <w:lang w:val="uk-UA"/>
        </w:rPr>
        <w:t>20.06.2017</w:t>
      </w:r>
      <w:r>
        <w:rPr>
          <w:sz w:val="28"/>
          <w:szCs w:val="28"/>
          <w:lang w:val="uk-UA"/>
        </w:rPr>
        <w:t xml:space="preserve"> </w:t>
      </w:r>
      <w:r w:rsidR="008619FD" w:rsidRPr="00265DED">
        <w:rPr>
          <w:sz w:val="28"/>
          <w:szCs w:val="28"/>
        </w:rPr>
        <w:t xml:space="preserve">№ </w:t>
      </w:r>
      <w:r w:rsidR="00FD3EA3">
        <w:rPr>
          <w:sz w:val="28"/>
          <w:szCs w:val="28"/>
          <w:lang w:val="uk-UA"/>
        </w:rPr>
        <w:t>338</w:t>
      </w:r>
      <w:bookmarkStart w:id="0" w:name="_GoBack"/>
      <w:bookmarkEnd w:id="0"/>
    </w:p>
    <w:p w14:paraId="1AA83353" w14:textId="77777777" w:rsidR="00F75E22" w:rsidRDefault="00F75E22" w:rsidP="00F75E22">
      <w:pPr>
        <w:ind w:left="9204" w:firstLine="708"/>
        <w:rPr>
          <w:sz w:val="28"/>
          <w:szCs w:val="28"/>
        </w:rPr>
      </w:pPr>
    </w:p>
    <w:p w14:paraId="41C5A83B" w14:textId="77777777" w:rsidR="00AE7327" w:rsidRPr="00AE7327" w:rsidRDefault="00AE7327" w:rsidP="00AE7327">
      <w:pPr>
        <w:ind w:left="9204" w:firstLine="708"/>
        <w:rPr>
          <w:sz w:val="28"/>
          <w:szCs w:val="28"/>
        </w:rPr>
      </w:pPr>
    </w:p>
    <w:p w14:paraId="56D3B84C" w14:textId="77777777" w:rsidR="006B650B" w:rsidRPr="00F473B7" w:rsidRDefault="00265DED" w:rsidP="00F473B7">
      <w:pPr>
        <w:jc w:val="center"/>
        <w:rPr>
          <w:b/>
          <w:sz w:val="28"/>
          <w:szCs w:val="28"/>
        </w:rPr>
      </w:pPr>
      <w:r w:rsidRPr="00265DED">
        <w:rPr>
          <w:rStyle w:val="rvts6"/>
          <w:b/>
          <w:sz w:val="28"/>
          <w:szCs w:val="28"/>
        </w:rPr>
        <w:t>Перелік суб'єктів, яким надаються дозволи на розміщення зовнішньої реклами</w:t>
      </w:r>
    </w:p>
    <w:tbl>
      <w:tblPr>
        <w:tblpPr w:leftFromText="180" w:rightFromText="180" w:vertAnchor="text" w:horzAnchor="margin" w:tblpXSpec="right" w:tblpY="317"/>
        <w:tblW w:w="15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5166"/>
        <w:gridCol w:w="3197"/>
        <w:gridCol w:w="2693"/>
        <w:gridCol w:w="3827"/>
      </w:tblGrid>
      <w:tr w:rsidR="00DC598C" w14:paraId="09F85BA0" w14:textId="77777777" w:rsidTr="00F75E22">
        <w:trPr>
          <w:trHeight w:val="98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25C9" w14:textId="77777777" w:rsidR="00DC598C" w:rsidRDefault="00DC598C" w:rsidP="00017DDA">
            <w:pPr>
              <w:contextualSpacing/>
              <w:jc w:val="both"/>
              <w:rPr>
                <w:b/>
                <w:lang w:val="uk-UA"/>
              </w:rPr>
            </w:pPr>
            <w:r w:rsidRPr="00017DDA">
              <w:rPr>
                <w:b/>
                <w:lang w:val="uk-UA"/>
              </w:rPr>
              <w:t xml:space="preserve">№ </w:t>
            </w:r>
          </w:p>
          <w:p w14:paraId="51805241" w14:textId="77777777" w:rsidR="00DC598C" w:rsidRPr="00017DDA" w:rsidRDefault="00DC598C" w:rsidP="00017DDA">
            <w:pPr>
              <w:contextualSpacing/>
              <w:jc w:val="both"/>
              <w:rPr>
                <w:b/>
                <w:lang w:val="uk-UA"/>
              </w:rPr>
            </w:pPr>
            <w:r w:rsidRPr="00017DDA">
              <w:rPr>
                <w:b/>
                <w:lang w:val="uk-UA"/>
              </w:rPr>
              <w:t>з/п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7755" w14:textId="77777777" w:rsidR="00DC598C" w:rsidRDefault="00DC598C" w:rsidP="00017DDA">
            <w:pPr>
              <w:contextualSpacing/>
              <w:jc w:val="both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017DDA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юриди</w:t>
            </w:r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чної особи - повне найменування </w:t>
            </w:r>
            <w:r w:rsidRPr="00017DDA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розповсюджувача зовнішньої реклами, </w:t>
            </w:r>
          </w:p>
          <w:p w14:paraId="384ECB0D" w14:textId="77777777" w:rsidR="00DC598C" w:rsidRPr="00017DDA" w:rsidRDefault="00DC598C" w:rsidP="00017DDA">
            <w:pPr>
              <w:contextualSpacing/>
              <w:jc w:val="both"/>
              <w:rPr>
                <w:b/>
                <w:lang w:val="uk-UA"/>
              </w:rPr>
            </w:pPr>
            <w:r w:rsidRPr="00017DDA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7D07" w14:textId="77777777" w:rsidR="00DC598C" w:rsidRPr="00017DDA" w:rsidRDefault="00DC598C" w:rsidP="00DC598C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017DDA">
              <w:rPr>
                <w:rStyle w:val="rvts8"/>
                <w:b/>
                <w:color w:val="000000"/>
                <w:sz w:val="24"/>
                <w:szCs w:val="24"/>
              </w:rPr>
              <w:t>Адреса місця</w:t>
            </w:r>
          </w:p>
          <w:p w14:paraId="76593E12" w14:textId="77777777" w:rsidR="00DC598C" w:rsidRPr="00017DDA" w:rsidRDefault="00DC598C" w:rsidP="00DC598C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r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рекламного засобу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3226" w14:textId="77777777" w:rsidR="00DC598C" w:rsidRPr="00017DDA" w:rsidRDefault="00DC598C" w:rsidP="00DC598C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Тип</w:t>
            </w:r>
          </w:p>
          <w:p w14:paraId="5423AE26" w14:textId="77777777" w:rsidR="00DC598C" w:rsidRPr="00017DDA" w:rsidRDefault="00DC598C" w:rsidP="00DC59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рекламного засобу</w:t>
            </w:r>
            <w:r w:rsidR="00FB5EF7">
              <w:rPr>
                <w:b/>
                <w:lang w:val="uk-UA"/>
              </w:rPr>
              <w:t>/Інше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D98B" w14:textId="77777777" w:rsidR="00DC598C" w:rsidRPr="00017DDA" w:rsidRDefault="00DC598C" w:rsidP="00017DDA">
            <w:pPr>
              <w:ind w:left="-368" w:firstLine="368"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017DDA">
              <w:rPr>
                <w:rStyle w:val="rvts8"/>
                <w:b/>
                <w:color w:val="000000"/>
                <w:sz w:val="24"/>
                <w:szCs w:val="24"/>
              </w:rPr>
              <w:t>Термін</w:t>
            </w:r>
          </w:p>
          <w:p w14:paraId="6E929F5B" w14:textId="77777777" w:rsidR="00DC598C" w:rsidRPr="0010341D" w:rsidRDefault="00DC598C" w:rsidP="00017DDA">
            <w:pPr>
              <w:ind w:left="-368" w:firstLine="368"/>
              <w:jc w:val="center"/>
              <w:rPr>
                <w:b/>
                <w:lang w:val="uk-UA"/>
              </w:rPr>
            </w:pPr>
            <w:r w:rsidRPr="00017DDA">
              <w:rPr>
                <w:rStyle w:val="rvts8"/>
                <w:b/>
                <w:color w:val="000000"/>
                <w:sz w:val="24"/>
                <w:szCs w:val="24"/>
              </w:rPr>
              <w:t xml:space="preserve"> дії дозволу</w:t>
            </w:r>
            <w:r w:rsidR="0010341D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/ Примітки</w:t>
            </w:r>
          </w:p>
        </w:tc>
      </w:tr>
      <w:tr w:rsidR="00DC598C" w:rsidRPr="00D322DA" w14:paraId="0818C897" w14:textId="77777777" w:rsidTr="00F75E2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BC74" w14:textId="77777777" w:rsidR="00DC598C" w:rsidRPr="00017DDA" w:rsidRDefault="00DC598C" w:rsidP="00017DDA">
            <w:pPr>
              <w:jc w:val="center"/>
              <w:rPr>
                <w:lang w:val="uk-UA"/>
              </w:rPr>
            </w:pPr>
            <w:r w:rsidRPr="00017DDA">
              <w:rPr>
                <w:lang w:val="uk-UA"/>
              </w:rPr>
              <w:t>1.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71DF" w14:textId="77777777" w:rsidR="00DC598C" w:rsidRDefault="00DC598C" w:rsidP="00265D54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14:paraId="1F168002" w14:textId="77777777" w:rsidR="00DC598C" w:rsidRDefault="00DC598C" w:rsidP="00265D54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ПАТ «СБЕРБАНК»</w:t>
            </w:r>
          </w:p>
          <w:p w14:paraId="3D399A47" w14:textId="77777777" w:rsidR="00DC598C" w:rsidRPr="00017DDA" w:rsidRDefault="00DC598C" w:rsidP="00265D54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6F8E" w14:textId="77777777" w:rsidR="00DC598C" w:rsidRDefault="00DC598C" w:rsidP="00DC598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м. Суми, </w:t>
            </w:r>
          </w:p>
          <w:p w14:paraId="6E248BA6" w14:textId="77777777" w:rsidR="00DC598C" w:rsidRPr="00017DDA" w:rsidRDefault="00DC598C" w:rsidP="00DC598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 Харківська,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632F" w14:textId="77777777" w:rsidR="00DC598C" w:rsidRPr="00017DDA" w:rsidRDefault="00DC598C" w:rsidP="00902029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573625">
              <w:rPr>
                <w:bCs/>
                <w:sz w:val="24"/>
              </w:rPr>
              <w:t xml:space="preserve">Комплексне розміщення рекламних конструкцій на </w:t>
            </w:r>
            <w:r>
              <w:rPr>
                <w:bCs/>
                <w:sz w:val="24"/>
              </w:rPr>
              <w:t>фасаді будівлі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A990" w14:textId="77777777" w:rsidR="00DC598C" w:rsidRPr="00017DDA" w:rsidRDefault="00BF7631" w:rsidP="00BF7631">
            <w:pPr>
              <w:pStyle w:val="21"/>
              <w:tabs>
                <w:tab w:val="center" w:pos="1451"/>
                <w:tab w:val="left" w:pos="2475"/>
                <w:tab w:val="right" w:pos="2902"/>
              </w:tabs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20.06.2022</w:t>
            </w:r>
          </w:p>
        </w:tc>
      </w:tr>
      <w:tr w:rsidR="00DC598C" w:rsidRPr="00D322DA" w14:paraId="4BBBA66C" w14:textId="77777777" w:rsidTr="00F75E22">
        <w:trPr>
          <w:trHeight w:val="87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0313" w14:textId="77777777" w:rsidR="00DC598C" w:rsidRPr="00017DDA" w:rsidRDefault="00DC598C" w:rsidP="00017D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CEEA" w14:textId="77777777" w:rsidR="00DC598C" w:rsidRDefault="00DC598C" w:rsidP="00017DDA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14:paraId="6FBCA6C5" w14:textId="77777777" w:rsidR="00DC598C" w:rsidRPr="00017DDA" w:rsidRDefault="00DC598C" w:rsidP="00017DDA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616EF4">
              <w:rPr>
                <w:sz w:val="24"/>
              </w:rPr>
              <w:t>КУ «Агенція промоції «Суми» СМР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C383" w14:textId="77777777" w:rsidR="00902029" w:rsidRPr="00902029" w:rsidRDefault="00902029" w:rsidP="00DC598C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м. Суми,</w:t>
            </w:r>
          </w:p>
          <w:p w14:paraId="22973A74" w14:textId="77777777" w:rsidR="00DC598C" w:rsidRPr="00017DDA" w:rsidRDefault="00DC598C" w:rsidP="00DC598C">
            <w:pPr>
              <w:snapToGrid w:val="0"/>
              <w:rPr>
                <w:color w:val="000000"/>
              </w:rPr>
            </w:pPr>
            <w:r w:rsidRPr="00616EF4">
              <w:rPr>
                <w:lang w:val="uk-UA"/>
              </w:rPr>
              <w:t>вул. Привокзальна,1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4105" w14:textId="77777777" w:rsidR="00DC598C" w:rsidRPr="00616EF4" w:rsidRDefault="00DC598C" w:rsidP="00902029">
            <w:pPr>
              <w:tabs>
                <w:tab w:val="left" w:pos="1860"/>
              </w:tabs>
              <w:rPr>
                <w:lang w:val="uk-UA"/>
              </w:rPr>
            </w:pPr>
            <w:r w:rsidRPr="00616EF4">
              <w:rPr>
                <w:lang w:val="uk-UA"/>
              </w:rPr>
              <w:t>Інформаційний куб</w:t>
            </w:r>
          </w:p>
          <w:p w14:paraId="048D1E3C" w14:textId="77777777" w:rsidR="00DC598C" w:rsidRPr="00017DDA" w:rsidRDefault="00DC598C" w:rsidP="00DC598C">
            <w:pPr>
              <w:pStyle w:val="21"/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86DD" w14:textId="77777777" w:rsidR="00DC598C" w:rsidRPr="00017DDA" w:rsidRDefault="00BF7631" w:rsidP="00BF7631">
            <w:pPr>
              <w:pStyle w:val="21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7A27AA">
              <w:rPr>
                <w:bCs/>
                <w:sz w:val="24"/>
              </w:rPr>
              <w:t>20.06</w:t>
            </w:r>
            <w:r w:rsidR="007A27AA" w:rsidRPr="007A27AA">
              <w:rPr>
                <w:bCs/>
                <w:sz w:val="24"/>
              </w:rPr>
              <w:t>.2020</w:t>
            </w:r>
          </w:p>
        </w:tc>
      </w:tr>
      <w:tr w:rsidR="00DC598C" w:rsidRPr="00743579" w14:paraId="2E3318A6" w14:textId="77777777" w:rsidTr="00F75E2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6AC7" w14:textId="77777777" w:rsidR="00DC598C" w:rsidRPr="00017DDA" w:rsidRDefault="00DC598C" w:rsidP="00017D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4390" w14:textId="77777777" w:rsidR="00DC598C" w:rsidRPr="00017DDA" w:rsidRDefault="00DC598C" w:rsidP="00AF2AB0">
            <w:pPr>
              <w:rPr>
                <w:lang w:val="uk-UA"/>
              </w:rPr>
            </w:pPr>
            <w:r w:rsidRPr="008A4638">
              <w:rPr>
                <w:lang w:val="uk-UA"/>
              </w:rPr>
              <w:t>ТОВ «ТРК»Відікон»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BB1C" w14:textId="77777777" w:rsidR="00902029" w:rsidRDefault="00902029" w:rsidP="00AF2AB0">
            <w:pPr>
              <w:snapToGrid w:val="0"/>
              <w:rPr>
                <w:lang w:val="uk-UA"/>
              </w:rPr>
            </w:pPr>
            <w:r>
              <w:rPr>
                <w:color w:val="000000"/>
                <w:lang w:val="uk-UA"/>
              </w:rPr>
              <w:t>м. Суми,</w:t>
            </w:r>
          </w:p>
          <w:p w14:paraId="62E40C2B" w14:textId="77777777" w:rsidR="00DC598C" w:rsidRPr="00017DDA" w:rsidRDefault="00DC598C" w:rsidP="00AF2AB0">
            <w:pPr>
              <w:snapToGrid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вул. Харківська,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B625" w14:textId="77777777" w:rsidR="00DC598C" w:rsidRPr="00017DDA" w:rsidRDefault="00DC598C" w:rsidP="00DC598C">
            <w:pPr>
              <w:tabs>
                <w:tab w:val="left" w:pos="1860"/>
              </w:tabs>
              <w:rPr>
                <w:lang w:val="uk-UA"/>
              </w:rPr>
            </w:pPr>
            <w:r w:rsidRPr="008A4638">
              <w:rPr>
                <w:lang w:val="uk-UA"/>
              </w:rPr>
              <w:t>опорядження фасаду з елементами рекламно – інформаційних носіїв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9231" w14:textId="77777777" w:rsidR="00DC598C" w:rsidRDefault="00DC598C" w:rsidP="00745E73">
            <w:pPr>
              <w:jc w:val="center"/>
              <w:rPr>
                <w:bCs/>
                <w:lang w:val="uk-UA"/>
              </w:rPr>
            </w:pPr>
          </w:p>
          <w:p w14:paraId="5B783917" w14:textId="77777777" w:rsidR="00DC598C" w:rsidRPr="00017DDA" w:rsidRDefault="00BF7631" w:rsidP="00745E73">
            <w:pPr>
              <w:jc w:val="center"/>
              <w:rPr>
                <w:bCs/>
                <w:lang w:val="uk-UA"/>
              </w:rPr>
            </w:pPr>
            <w:r>
              <w:rPr>
                <w:bCs/>
              </w:rPr>
              <w:t>20.06.2022</w:t>
            </w:r>
          </w:p>
        </w:tc>
      </w:tr>
      <w:tr w:rsidR="00DC598C" w:rsidRPr="00743579" w14:paraId="15A8294C" w14:textId="77777777" w:rsidTr="00F75E22">
        <w:trPr>
          <w:trHeight w:val="170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645B" w14:textId="77777777" w:rsidR="00DC598C" w:rsidRPr="00017DDA" w:rsidRDefault="00DC598C" w:rsidP="009020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DEE8" w14:textId="77777777" w:rsidR="00DC598C" w:rsidRDefault="00902029" w:rsidP="00AF2AB0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7D7DAB">
              <w:rPr>
                <w:sz w:val="24"/>
              </w:rPr>
              <w:t xml:space="preserve"> ПП «Фабрика реклами»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6131" w14:textId="77777777" w:rsidR="00902029" w:rsidRDefault="00902029" w:rsidP="0090202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м. Суми,</w:t>
            </w:r>
          </w:p>
          <w:p w14:paraId="676078D4" w14:textId="77777777" w:rsidR="00902029" w:rsidRDefault="00902029" w:rsidP="0090202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пр-т. М. Лушпи – </w:t>
            </w:r>
          </w:p>
          <w:p w14:paraId="7B0849BC" w14:textId="77777777" w:rsidR="00DC598C" w:rsidRDefault="00902029" w:rsidP="0090202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 Харківська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A0A5" w14:textId="77777777" w:rsidR="00BA006B" w:rsidRDefault="00BA006B" w:rsidP="00BA006B">
            <w:pPr>
              <w:rPr>
                <w:color w:val="000000"/>
              </w:rPr>
            </w:pPr>
          </w:p>
          <w:p w14:paraId="417C8A6C" w14:textId="77777777" w:rsidR="00902029" w:rsidRDefault="00902029" w:rsidP="00BA006B">
            <w:pPr>
              <w:rPr>
                <w:color w:val="000000"/>
              </w:rPr>
            </w:pPr>
            <w:r>
              <w:rPr>
                <w:color w:val="000000"/>
              </w:rPr>
              <w:t>Біг-борд 3 х 6</w:t>
            </w:r>
          </w:p>
          <w:p w14:paraId="61D718B7" w14:textId="77777777" w:rsidR="00FB5EF7" w:rsidRPr="008C4AFD" w:rsidRDefault="00FB5EF7" w:rsidP="00BA006B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Дозвіл № </w:t>
            </w:r>
            <w:r w:rsidR="00BF251E" w:rsidRPr="00BF251E">
              <w:rPr>
                <w:lang w:val="uk-UA"/>
              </w:rPr>
              <w:t>75/1Щ</w:t>
            </w:r>
          </w:p>
          <w:p w14:paraId="13DC0943" w14:textId="77777777" w:rsidR="00DC598C" w:rsidRDefault="00DC598C" w:rsidP="00902029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0E93" w14:textId="77777777" w:rsidR="00AE7327" w:rsidRPr="004F224A" w:rsidRDefault="004F224A" w:rsidP="004F224A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До розробки деталізованої схеми розміщення рекламних засобів на території міста Суми, але не пізніше ніж до 20.06.2022</w:t>
            </w:r>
          </w:p>
        </w:tc>
      </w:tr>
      <w:tr w:rsidR="00DC598C" w:rsidRPr="00743579" w14:paraId="6DCF71C9" w14:textId="77777777" w:rsidTr="00F75E22">
        <w:trPr>
          <w:trHeight w:val="21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00E1" w14:textId="77777777" w:rsidR="00DC598C" w:rsidRDefault="00902029" w:rsidP="009020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A163" w14:textId="77777777" w:rsidR="00DC598C" w:rsidRDefault="00902029" w:rsidP="004B44EF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7D7DAB">
              <w:rPr>
                <w:sz w:val="24"/>
              </w:rPr>
              <w:t xml:space="preserve"> ПП «Фабрика реклами»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314D" w14:textId="77777777" w:rsidR="00902029" w:rsidRDefault="00902029" w:rsidP="00AF2AB0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м. Суми</w:t>
            </w:r>
            <w:r w:rsidR="00461AF0">
              <w:rPr>
                <w:color w:val="000000"/>
                <w:lang w:val="uk-UA"/>
              </w:rPr>
              <w:t>,</w:t>
            </w:r>
          </w:p>
          <w:p w14:paraId="08B324C0" w14:textId="77777777" w:rsidR="00902029" w:rsidRDefault="00902029" w:rsidP="00AF2AB0">
            <w:pPr>
              <w:snapToGrid w:val="0"/>
              <w:rPr>
                <w:lang w:val="uk-UA"/>
              </w:rPr>
            </w:pPr>
            <w:r w:rsidRPr="007D7DAB">
              <w:rPr>
                <w:lang w:val="uk-UA"/>
              </w:rPr>
              <w:t xml:space="preserve">пр-т. М. Лушпи </w:t>
            </w:r>
          </w:p>
          <w:p w14:paraId="5B95A20E" w14:textId="77777777" w:rsidR="00BF251E" w:rsidRDefault="00902029" w:rsidP="00AF2AB0">
            <w:pPr>
              <w:snapToGrid w:val="0"/>
              <w:rPr>
                <w:lang w:val="uk-UA"/>
              </w:rPr>
            </w:pPr>
            <w:r w:rsidRPr="007D7DAB">
              <w:rPr>
                <w:lang w:val="uk-UA"/>
              </w:rPr>
              <w:t xml:space="preserve">(перед поворотом на </w:t>
            </w:r>
          </w:p>
          <w:p w14:paraId="1676D7CB" w14:textId="77777777" w:rsidR="00DC598C" w:rsidRDefault="00902029" w:rsidP="00AF2AB0">
            <w:pPr>
              <w:snapToGrid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вул. Інтернаціоналістів</w:t>
            </w:r>
            <w:r w:rsidRPr="007D7DAB">
              <w:rPr>
                <w:lang w:val="uk-UA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3F04" w14:textId="77777777" w:rsidR="00BA006B" w:rsidRDefault="00BA006B" w:rsidP="00902029">
            <w:pPr>
              <w:rPr>
                <w:color w:val="000000"/>
              </w:rPr>
            </w:pPr>
          </w:p>
          <w:p w14:paraId="2A1B661B" w14:textId="77777777" w:rsidR="00902029" w:rsidRPr="008C4AFD" w:rsidRDefault="00902029" w:rsidP="00902029">
            <w:pPr>
              <w:rPr>
                <w:color w:val="000000"/>
              </w:rPr>
            </w:pPr>
            <w:r>
              <w:rPr>
                <w:color w:val="000000"/>
              </w:rPr>
              <w:t>Біг-борд 3 х 6</w:t>
            </w:r>
          </w:p>
          <w:p w14:paraId="7828D1A1" w14:textId="77777777" w:rsidR="00FB5EF7" w:rsidRPr="008C4AFD" w:rsidRDefault="00FB5EF7" w:rsidP="00FB5EF7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Дозвіл </w:t>
            </w:r>
            <w:r w:rsidRPr="00BF251E">
              <w:rPr>
                <w:color w:val="000000"/>
                <w:lang w:val="uk-UA"/>
              </w:rPr>
              <w:t xml:space="preserve">№ </w:t>
            </w:r>
            <w:r w:rsidR="00BF251E" w:rsidRPr="00BF251E">
              <w:rPr>
                <w:lang w:val="uk-UA"/>
              </w:rPr>
              <w:t>157Щ/1</w:t>
            </w:r>
          </w:p>
          <w:p w14:paraId="50FEF3B1" w14:textId="77777777" w:rsidR="00DC598C" w:rsidRPr="004B44EF" w:rsidRDefault="00DC598C" w:rsidP="00017DD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9DD9" w14:textId="77777777" w:rsidR="00DC598C" w:rsidRPr="00BF7631" w:rsidRDefault="004F224A" w:rsidP="004F224A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До розробки деталізованої схеми розміщення рекламних засобів на території міста Суми, але не пізніше ніж до 20.06.2022</w:t>
            </w:r>
          </w:p>
        </w:tc>
      </w:tr>
      <w:tr w:rsidR="00DC598C" w:rsidRPr="00743579" w14:paraId="274E94C4" w14:textId="77777777" w:rsidTr="00F75E22">
        <w:trPr>
          <w:trHeight w:val="169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11B2" w14:textId="77777777" w:rsidR="00DC598C" w:rsidRDefault="00902029" w:rsidP="009020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63D" w14:textId="77777777" w:rsidR="00DC598C" w:rsidRPr="006B650B" w:rsidRDefault="00902029" w:rsidP="006B650B">
            <w:pPr>
              <w:pStyle w:val="21"/>
              <w:spacing w:line="240" w:lineRule="auto"/>
              <w:ind w:firstLine="0"/>
              <w:rPr>
                <w:bCs/>
                <w:sz w:val="24"/>
                <w:highlight w:val="yellow"/>
              </w:rPr>
            </w:pPr>
            <w:r w:rsidRPr="007D7DAB">
              <w:rPr>
                <w:sz w:val="24"/>
              </w:rPr>
              <w:t xml:space="preserve"> ПП «Фабрика реклами»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CD34" w14:textId="77777777" w:rsidR="00902029" w:rsidRDefault="00902029" w:rsidP="004B44EF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м. Суми</w:t>
            </w:r>
            <w:r w:rsidR="00461AF0">
              <w:rPr>
                <w:color w:val="000000"/>
                <w:lang w:val="uk-UA"/>
              </w:rPr>
              <w:t>,</w:t>
            </w:r>
          </w:p>
          <w:p w14:paraId="11F622D4" w14:textId="77777777" w:rsidR="00DC598C" w:rsidRPr="006B650B" w:rsidRDefault="00902029" w:rsidP="004B44EF">
            <w:pPr>
              <w:snapToGrid w:val="0"/>
              <w:rPr>
                <w:color w:val="000000"/>
                <w:highlight w:val="yellow"/>
                <w:lang w:val="uk-UA"/>
              </w:rPr>
            </w:pPr>
            <w:r w:rsidRPr="007D7DAB">
              <w:rPr>
                <w:lang w:val="uk-UA"/>
              </w:rPr>
              <w:t>вул. Набережна р. Стрілки (ринок)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D7D0" w14:textId="77777777" w:rsidR="00DC598C" w:rsidRDefault="00461AF0" w:rsidP="00461AF0">
            <w:pPr>
              <w:rPr>
                <w:color w:val="000000"/>
              </w:rPr>
            </w:pPr>
            <w:r>
              <w:rPr>
                <w:color w:val="000000"/>
              </w:rPr>
              <w:t>Біг-борд 3 х 6</w:t>
            </w:r>
          </w:p>
          <w:p w14:paraId="443E1443" w14:textId="77777777" w:rsidR="00FB5EF7" w:rsidRPr="00BF251E" w:rsidRDefault="00FB5EF7" w:rsidP="00FB5EF7">
            <w:pPr>
              <w:rPr>
                <w:color w:val="000000"/>
              </w:rPr>
            </w:pPr>
            <w:r w:rsidRPr="00BF251E">
              <w:rPr>
                <w:color w:val="000000"/>
                <w:lang w:val="uk-UA"/>
              </w:rPr>
              <w:t xml:space="preserve">Дозвіл № </w:t>
            </w:r>
            <w:r w:rsidR="00BF251E" w:rsidRPr="00BF251E">
              <w:rPr>
                <w:lang w:val="uk-UA"/>
              </w:rPr>
              <w:t>209Щ</w:t>
            </w:r>
          </w:p>
          <w:p w14:paraId="1C9C360B" w14:textId="77777777" w:rsidR="00FB5EF7" w:rsidRPr="006B650B" w:rsidRDefault="00FB5EF7" w:rsidP="00461AF0">
            <w:pPr>
              <w:rPr>
                <w:bCs/>
                <w:highlight w:val="yellow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0675" w14:textId="77777777" w:rsidR="00AE7327" w:rsidRPr="006B650B" w:rsidRDefault="004F224A" w:rsidP="004F224A">
            <w:pPr>
              <w:rPr>
                <w:bCs/>
                <w:highlight w:val="yellow"/>
              </w:rPr>
            </w:pPr>
            <w:r>
              <w:rPr>
                <w:bCs/>
                <w:lang w:val="uk-UA"/>
              </w:rPr>
              <w:t>До розробки деталізованої схеми розміщення рекламних засобів на території міста Суми, але не пізніше ніж до 20.06.2022</w:t>
            </w:r>
          </w:p>
        </w:tc>
      </w:tr>
      <w:tr w:rsidR="00DC598C" w:rsidRPr="00743579" w14:paraId="0E67585C" w14:textId="77777777" w:rsidTr="00F75E22">
        <w:trPr>
          <w:trHeight w:val="167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DEA04" w14:textId="77777777" w:rsidR="00461AF0" w:rsidRDefault="00461AF0" w:rsidP="00902029">
            <w:pPr>
              <w:jc w:val="center"/>
              <w:rPr>
                <w:lang w:val="uk-UA"/>
              </w:rPr>
            </w:pPr>
          </w:p>
          <w:p w14:paraId="06F74185" w14:textId="77777777" w:rsidR="00461AF0" w:rsidRDefault="00461AF0" w:rsidP="009020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  <w:p w14:paraId="56994948" w14:textId="77777777" w:rsidR="00DC598C" w:rsidRDefault="00DC598C" w:rsidP="00902029">
            <w:pPr>
              <w:jc w:val="center"/>
              <w:rPr>
                <w:lang w:val="uk-UA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3150" w14:textId="77777777" w:rsidR="00DC598C" w:rsidRDefault="00461AF0" w:rsidP="006B650B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ТОВ «Суми-реклама»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A1F5" w14:textId="77777777" w:rsidR="00461AF0" w:rsidRDefault="00461AF0" w:rsidP="00461AF0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м. Суми,</w:t>
            </w:r>
          </w:p>
          <w:p w14:paraId="5346E9F4" w14:textId="77777777" w:rsidR="00461AF0" w:rsidRDefault="00461AF0" w:rsidP="004B44EF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вул. Іллінська, </w:t>
            </w:r>
          </w:p>
          <w:p w14:paraId="628A0716" w14:textId="77777777" w:rsidR="00DC598C" w:rsidRPr="00487ED9" w:rsidRDefault="00461AF0" w:rsidP="004B44EF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(р-н маг «Райдуга»)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C1D7" w14:textId="77777777" w:rsidR="00DC598C" w:rsidRDefault="00461AF0" w:rsidP="00461AF0">
            <w:pPr>
              <w:rPr>
                <w:color w:val="000000"/>
              </w:rPr>
            </w:pPr>
            <w:r>
              <w:rPr>
                <w:color w:val="000000"/>
              </w:rPr>
              <w:t>Біг-борд 3 х 6</w:t>
            </w:r>
          </w:p>
          <w:p w14:paraId="569F2FB1" w14:textId="77777777" w:rsidR="00FB5EF7" w:rsidRPr="00BF251E" w:rsidRDefault="00FB5EF7" w:rsidP="00FB5EF7">
            <w:pPr>
              <w:rPr>
                <w:color w:val="000000"/>
              </w:rPr>
            </w:pPr>
            <w:r w:rsidRPr="00BF251E">
              <w:rPr>
                <w:color w:val="000000"/>
                <w:lang w:val="uk-UA"/>
              </w:rPr>
              <w:t xml:space="preserve">Дозвіл № </w:t>
            </w:r>
            <w:r w:rsidR="00BF251E" w:rsidRPr="00BF251E">
              <w:rPr>
                <w:lang w:val="uk-UA"/>
              </w:rPr>
              <w:t>3562</w:t>
            </w:r>
          </w:p>
          <w:p w14:paraId="33F58A4B" w14:textId="77777777" w:rsidR="00FB5EF7" w:rsidRDefault="00FB5EF7" w:rsidP="00461AF0">
            <w:pPr>
              <w:rPr>
                <w:bCs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35C9" w14:textId="77777777" w:rsidR="00DC598C" w:rsidRDefault="004F224A" w:rsidP="004F224A">
            <w:pPr>
              <w:rPr>
                <w:bCs/>
              </w:rPr>
            </w:pPr>
            <w:r>
              <w:rPr>
                <w:bCs/>
                <w:lang w:val="uk-UA"/>
              </w:rPr>
              <w:t>До розробки деталізованої схеми розміщення рекламних засобів на території міста Суми, але не пізніше ніж до 20.06.2022</w:t>
            </w:r>
          </w:p>
        </w:tc>
      </w:tr>
      <w:tr w:rsidR="00DC598C" w:rsidRPr="00743579" w14:paraId="1FB47E4A" w14:textId="77777777" w:rsidTr="00F75E22">
        <w:trPr>
          <w:trHeight w:val="155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6A1C" w14:textId="77777777" w:rsidR="00DC598C" w:rsidRDefault="00461AF0" w:rsidP="00461A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7FDA" w14:textId="77777777" w:rsidR="00DC598C" w:rsidRDefault="00461AF0" w:rsidP="006B650B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ТОВ «Суми-реклама»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9334" w14:textId="77777777" w:rsidR="00461AF0" w:rsidRPr="00BF251E" w:rsidRDefault="00461AF0" w:rsidP="00461AF0">
            <w:pPr>
              <w:snapToGrid w:val="0"/>
              <w:rPr>
                <w:color w:val="000000"/>
                <w:lang w:val="uk-UA"/>
              </w:rPr>
            </w:pPr>
            <w:r w:rsidRPr="00BF251E">
              <w:rPr>
                <w:color w:val="000000"/>
                <w:lang w:val="uk-UA"/>
              </w:rPr>
              <w:t>м. Суми,</w:t>
            </w:r>
          </w:p>
          <w:p w14:paraId="44B116E5" w14:textId="77777777" w:rsidR="00BF251E" w:rsidRPr="00BF251E" w:rsidRDefault="00BF251E" w:rsidP="00BF251E">
            <w:pPr>
              <w:snapToGrid w:val="0"/>
              <w:rPr>
                <w:color w:val="000000"/>
                <w:lang w:val="uk-UA"/>
              </w:rPr>
            </w:pPr>
            <w:r w:rsidRPr="00BF251E">
              <w:rPr>
                <w:color w:val="000000"/>
                <w:lang w:val="uk-UA"/>
              </w:rPr>
              <w:t>пр-т  ім. М. Лушпи</w:t>
            </w:r>
          </w:p>
          <w:p w14:paraId="58C82356" w14:textId="77777777" w:rsidR="00BF251E" w:rsidRPr="00BF251E" w:rsidRDefault="00BF251E" w:rsidP="00BF251E">
            <w:pPr>
              <w:snapToGrid w:val="0"/>
              <w:rPr>
                <w:color w:val="000000"/>
                <w:lang w:val="uk-UA"/>
              </w:rPr>
            </w:pPr>
            <w:r w:rsidRPr="00BF251E">
              <w:rPr>
                <w:color w:val="000000"/>
                <w:lang w:val="uk-UA"/>
              </w:rPr>
              <w:t>(в районі АЗС «ТНК»)</w:t>
            </w:r>
          </w:p>
          <w:p w14:paraId="11007369" w14:textId="77777777" w:rsidR="00DC598C" w:rsidRDefault="00DC598C" w:rsidP="004B44EF">
            <w:pPr>
              <w:snapToGrid w:val="0"/>
              <w:rPr>
                <w:color w:val="00000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3C77" w14:textId="77777777" w:rsidR="00DC598C" w:rsidRDefault="00461AF0" w:rsidP="00461AF0">
            <w:pPr>
              <w:rPr>
                <w:color w:val="000000"/>
              </w:rPr>
            </w:pPr>
            <w:r>
              <w:rPr>
                <w:color w:val="000000"/>
              </w:rPr>
              <w:t>Біг-борд 3 х 6</w:t>
            </w:r>
          </w:p>
          <w:p w14:paraId="29147959" w14:textId="77777777" w:rsidR="00FB5EF7" w:rsidRPr="00BF251E" w:rsidRDefault="00FB5EF7" w:rsidP="00FB5EF7">
            <w:pPr>
              <w:rPr>
                <w:color w:val="000000"/>
              </w:rPr>
            </w:pPr>
            <w:r w:rsidRPr="00BF251E">
              <w:rPr>
                <w:color w:val="000000"/>
                <w:lang w:val="uk-UA"/>
              </w:rPr>
              <w:t xml:space="preserve">Дозвіл № </w:t>
            </w:r>
            <w:r w:rsidR="00BF251E" w:rsidRPr="00BF251E">
              <w:rPr>
                <w:lang w:val="uk-UA"/>
              </w:rPr>
              <w:t>325/1щ</w:t>
            </w:r>
          </w:p>
          <w:p w14:paraId="11801630" w14:textId="77777777" w:rsidR="00FB5EF7" w:rsidRDefault="00FB5EF7" w:rsidP="00461AF0">
            <w:pPr>
              <w:rPr>
                <w:bCs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F485" w14:textId="77777777" w:rsidR="00AE7327" w:rsidRPr="00BF7631" w:rsidRDefault="004F224A" w:rsidP="004F224A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До розробки деталізованої схеми розміщення рекламних засобів на території міста Суми, але не пізніше ніж до 20.06.2022</w:t>
            </w:r>
          </w:p>
        </w:tc>
      </w:tr>
      <w:tr w:rsidR="005109A6" w:rsidRPr="00743579" w14:paraId="33401505" w14:textId="77777777" w:rsidTr="00F75E22">
        <w:trPr>
          <w:trHeight w:val="173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ACFB" w14:textId="77777777" w:rsidR="005109A6" w:rsidRDefault="005109A6" w:rsidP="00461A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1F9B1" w14:textId="77777777" w:rsidR="005109A6" w:rsidRDefault="005109A6" w:rsidP="006B650B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E24662">
              <w:rPr>
                <w:sz w:val="24"/>
              </w:rPr>
              <w:t>ФОП Бондаренко Л.А.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D357" w14:textId="77777777" w:rsidR="00F75E22" w:rsidRDefault="005109A6" w:rsidP="00461AF0">
            <w:pPr>
              <w:snapToGrid w:val="0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м. Суми, </w:t>
            </w:r>
            <w:r>
              <w:rPr>
                <w:lang w:val="uk-UA"/>
              </w:rPr>
              <w:t xml:space="preserve"> </w:t>
            </w:r>
          </w:p>
          <w:p w14:paraId="3A7C9ADB" w14:textId="77777777" w:rsidR="005109A6" w:rsidRPr="00BF251E" w:rsidRDefault="005109A6" w:rsidP="00461AF0">
            <w:pPr>
              <w:snapToGrid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вул. Харківська, </w:t>
            </w:r>
            <w:r w:rsidRPr="00E24662">
              <w:rPr>
                <w:lang w:val="uk-UA"/>
              </w:rPr>
              <w:t>107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8CEA" w14:textId="77777777" w:rsidR="005109A6" w:rsidRDefault="005109A6" w:rsidP="005109A6">
            <w:pPr>
              <w:tabs>
                <w:tab w:val="left" w:pos="1860"/>
              </w:tabs>
              <w:rPr>
                <w:lang w:val="uk-UA"/>
              </w:rPr>
            </w:pPr>
          </w:p>
          <w:p w14:paraId="0F23C02E" w14:textId="77777777" w:rsidR="005109A6" w:rsidRDefault="005109A6" w:rsidP="005109A6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lang w:val="uk-UA"/>
              </w:rPr>
              <w:t>Стела 1,5 х 5</w:t>
            </w:r>
          </w:p>
          <w:p w14:paraId="69907003" w14:textId="77777777" w:rsidR="00345CA4" w:rsidRDefault="00345CA4" w:rsidP="005109A6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lang w:val="uk-UA"/>
              </w:rPr>
              <w:t>Дозвіл № 2908</w:t>
            </w:r>
          </w:p>
          <w:p w14:paraId="652611FB" w14:textId="77777777" w:rsidR="005109A6" w:rsidRDefault="005109A6" w:rsidP="00461AF0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C3CC" w14:textId="77777777" w:rsidR="005109A6" w:rsidRPr="00AE7327" w:rsidRDefault="00345CA4" w:rsidP="00345CA4">
            <w:pPr>
              <w:jc w:val="center"/>
              <w:rPr>
                <w:bCs/>
                <w:lang w:val="uk-UA"/>
              </w:rPr>
            </w:pPr>
            <w:r>
              <w:rPr>
                <w:bCs/>
              </w:rPr>
              <w:t>20.06.2022</w:t>
            </w:r>
          </w:p>
        </w:tc>
      </w:tr>
      <w:tr w:rsidR="00B87E3E" w:rsidRPr="00743579" w14:paraId="34FB7D99" w14:textId="77777777" w:rsidTr="00F75E22">
        <w:trPr>
          <w:trHeight w:val="167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253A" w14:textId="77777777" w:rsidR="00B87E3E" w:rsidRDefault="00B87E3E" w:rsidP="00461A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10.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0132" w14:textId="77777777" w:rsidR="00B87E3E" w:rsidRPr="00E24662" w:rsidRDefault="00B87E3E" w:rsidP="00B87E3E">
            <w:pPr>
              <w:pStyle w:val="21"/>
              <w:ind w:firstLine="0"/>
              <w:jc w:val="left"/>
              <w:rPr>
                <w:sz w:val="24"/>
              </w:rPr>
            </w:pPr>
            <w:r w:rsidRPr="00D72362">
              <w:rPr>
                <w:sz w:val="24"/>
              </w:rPr>
              <w:t>ФОП Коломієць А.П.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922A" w14:textId="77777777" w:rsidR="00F75E22" w:rsidRDefault="00B87E3E" w:rsidP="00461AF0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м. Суми, </w:t>
            </w:r>
          </w:p>
          <w:p w14:paraId="32AE152C" w14:textId="77777777" w:rsidR="00B87E3E" w:rsidRDefault="00B87E3E" w:rsidP="00461AF0">
            <w:pPr>
              <w:snapToGrid w:val="0"/>
              <w:rPr>
                <w:color w:val="000000"/>
                <w:lang w:val="uk-UA"/>
              </w:rPr>
            </w:pPr>
            <w:r w:rsidRPr="00D72362">
              <w:rPr>
                <w:lang w:val="uk-UA"/>
              </w:rPr>
              <w:t>вул. Привокзальна, 7а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1080" w14:textId="77777777" w:rsidR="00B87E3E" w:rsidRDefault="00B87E3E" w:rsidP="00B87E3E">
            <w:pPr>
              <w:tabs>
                <w:tab w:val="left" w:pos="1860"/>
              </w:tabs>
              <w:rPr>
                <w:lang w:val="uk-UA"/>
              </w:rPr>
            </w:pPr>
          </w:p>
          <w:p w14:paraId="4ED8DE55" w14:textId="77777777" w:rsidR="00B87E3E" w:rsidRPr="00D72362" w:rsidRDefault="00B87E3E" w:rsidP="00B87E3E">
            <w:pPr>
              <w:tabs>
                <w:tab w:val="left" w:pos="1860"/>
              </w:tabs>
              <w:rPr>
                <w:lang w:val="uk-UA"/>
              </w:rPr>
            </w:pPr>
            <w:r w:rsidRPr="00D72362">
              <w:rPr>
                <w:lang w:val="uk-UA"/>
              </w:rPr>
              <w:t>Сіті- лайт 1,2 х 1,8</w:t>
            </w:r>
          </w:p>
          <w:p w14:paraId="70D648EE" w14:textId="77777777" w:rsidR="00B87E3E" w:rsidRDefault="00B87E3E" w:rsidP="005109A6">
            <w:pPr>
              <w:tabs>
                <w:tab w:val="left" w:pos="1860"/>
              </w:tabs>
              <w:rPr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BB6F" w14:textId="77777777" w:rsidR="00B87E3E" w:rsidRDefault="00B87E3E" w:rsidP="00345CA4">
            <w:pPr>
              <w:jc w:val="center"/>
              <w:rPr>
                <w:bCs/>
              </w:rPr>
            </w:pPr>
            <w:r>
              <w:rPr>
                <w:bCs/>
              </w:rPr>
              <w:t>20.06.2022</w:t>
            </w:r>
          </w:p>
        </w:tc>
      </w:tr>
    </w:tbl>
    <w:p w14:paraId="2F0E1C1E" w14:textId="77777777" w:rsidR="00D355C4" w:rsidRPr="00247752" w:rsidRDefault="00D355C4" w:rsidP="00265DED">
      <w:pPr>
        <w:jc w:val="center"/>
        <w:rPr>
          <w:sz w:val="28"/>
          <w:lang w:val="uk-UA"/>
        </w:rPr>
      </w:pPr>
    </w:p>
    <w:p w14:paraId="4B5973F4" w14:textId="77777777" w:rsidR="00D355C4" w:rsidRPr="00247752" w:rsidRDefault="00D355C4" w:rsidP="00265DED">
      <w:pPr>
        <w:jc w:val="center"/>
        <w:rPr>
          <w:sz w:val="28"/>
          <w:lang w:val="uk-UA"/>
        </w:rPr>
      </w:pPr>
    </w:p>
    <w:p w14:paraId="41C2354D" w14:textId="77777777" w:rsidR="00D355C4" w:rsidRPr="00247752" w:rsidRDefault="00D355C4" w:rsidP="00265DED">
      <w:pPr>
        <w:jc w:val="center"/>
        <w:rPr>
          <w:sz w:val="28"/>
          <w:lang w:val="uk-UA"/>
        </w:rPr>
      </w:pPr>
    </w:p>
    <w:p w14:paraId="5283A6C2" w14:textId="77777777" w:rsidR="00BF251E" w:rsidRDefault="00BF251E" w:rsidP="00265DED">
      <w:pPr>
        <w:jc w:val="center"/>
        <w:rPr>
          <w:b/>
          <w:sz w:val="28"/>
          <w:lang w:val="uk-UA"/>
        </w:rPr>
      </w:pPr>
    </w:p>
    <w:p w14:paraId="1FA14DE0" w14:textId="77777777" w:rsidR="00F75E22" w:rsidRDefault="00F75E22" w:rsidP="00265DED">
      <w:pPr>
        <w:jc w:val="center"/>
        <w:rPr>
          <w:b/>
          <w:sz w:val="28"/>
          <w:lang w:val="uk-UA"/>
        </w:rPr>
      </w:pPr>
    </w:p>
    <w:p w14:paraId="0A354559" w14:textId="77777777" w:rsidR="00F75E22" w:rsidRDefault="00F75E22" w:rsidP="00265DED">
      <w:pPr>
        <w:jc w:val="center"/>
        <w:rPr>
          <w:b/>
          <w:sz w:val="28"/>
          <w:lang w:val="uk-UA"/>
        </w:rPr>
      </w:pPr>
    </w:p>
    <w:p w14:paraId="38B218EF" w14:textId="77777777" w:rsidR="00F75E22" w:rsidRPr="00B07D0B" w:rsidRDefault="00F75E22" w:rsidP="00F75E22">
      <w:pPr>
        <w:tabs>
          <w:tab w:val="left" w:pos="0"/>
          <w:tab w:val="left" w:pos="142"/>
        </w:tabs>
        <w:jc w:val="both"/>
      </w:pPr>
      <w:r w:rsidRPr="00CE1BCC">
        <w:rPr>
          <w:b/>
          <w:bCs/>
          <w:sz w:val="28"/>
          <w:szCs w:val="28"/>
        </w:rPr>
        <w:t>Начальник управління архітектури та</w:t>
      </w:r>
    </w:p>
    <w:p w14:paraId="23736C1B" w14:textId="77777777" w:rsidR="00F75E22" w:rsidRPr="00CE1BCC" w:rsidRDefault="00F75E22" w:rsidP="00F75E22">
      <w:pPr>
        <w:jc w:val="both"/>
        <w:rPr>
          <w:b/>
          <w:sz w:val="28"/>
          <w:szCs w:val="28"/>
        </w:rPr>
      </w:pPr>
      <w:r w:rsidRPr="00CE1BCC">
        <w:rPr>
          <w:b/>
          <w:bCs/>
          <w:sz w:val="28"/>
          <w:szCs w:val="28"/>
        </w:rPr>
        <w:t xml:space="preserve">містобудування </w:t>
      </w:r>
      <w:r w:rsidRPr="00CE1BCC">
        <w:rPr>
          <w:b/>
          <w:sz w:val="28"/>
          <w:szCs w:val="28"/>
        </w:rPr>
        <w:t>Сумської міської ради –</w:t>
      </w:r>
    </w:p>
    <w:p w14:paraId="1E071523" w14:textId="77777777" w:rsidR="00F75E22" w:rsidRPr="00CE1BCC" w:rsidRDefault="00F75E22" w:rsidP="00F75E22">
      <w:pPr>
        <w:jc w:val="both"/>
        <w:rPr>
          <w:b/>
          <w:bCs/>
          <w:sz w:val="28"/>
          <w:szCs w:val="28"/>
        </w:rPr>
      </w:pPr>
      <w:r w:rsidRPr="00CE1BCC">
        <w:rPr>
          <w:b/>
          <w:sz w:val="28"/>
          <w:szCs w:val="28"/>
        </w:rPr>
        <w:t>головний архітектор</w:t>
      </w:r>
      <w:r w:rsidRPr="00CE1BCC">
        <w:rPr>
          <w:b/>
          <w:bCs/>
          <w:sz w:val="28"/>
          <w:szCs w:val="28"/>
        </w:rPr>
        <w:t xml:space="preserve">                    </w:t>
      </w:r>
      <w:r w:rsidRPr="00CE1BCC">
        <w:rPr>
          <w:b/>
          <w:bCs/>
          <w:sz w:val="28"/>
          <w:szCs w:val="28"/>
        </w:rPr>
        <w:tab/>
      </w:r>
      <w:r w:rsidRPr="00CE1BCC">
        <w:rPr>
          <w:b/>
          <w:bCs/>
          <w:sz w:val="28"/>
          <w:szCs w:val="28"/>
        </w:rPr>
        <w:tab/>
      </w:r>
      <w:r w:rsidRPr="00CE1BCC">
        <w:rPr>
          <w:b/>
          <w:bCs/>
          <w:sz w:val="28"/>
          <w:szCs w:val="28"/>
        </w:rPr>
        <w:tab/>
        <w:t xml:space="preserve">  </w:t>
      </w:r>
      <w:r w:rsidRPr="00CE1BCC">
        <w:rPr>
          <w:b/>
          <w:bCs/>
          <w:sz w:val="28"/>
          <w:szCs w:val="28"/>
        </w:rPr>
        <w:tab/>
      </w:r>
      <w:r w:rsidRPr="00CE1BCC">
        <w:rPr>
          <w:b/>
          <w:bCs/>
          <w:sz w:val="28"/>
          <w:szCs w:val="28"/>
        </w:rPr>
        <w:tab/>
      </w:r>
      <w:r w:rsidRPr="00CE1BCC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</w:t>
      </w:r>
      <w:r w:rsidRPr="00CE1BCC">
        <w:rPr>
          <w:b/>
          <w:bCs/>
          <w:sz w:val="28"/>
          <w:szCs w:val="28"/>
        </w:rPr>
        <w:t>А.В. Кривцов</w:t>
      </w:r>
    </w:p>
    <w:p w14:paraId="10C2A494" w14:textId="77777777" w:rsidR="00F75E22" w:rsidRPr="00963FE5" w:rsidRDefault="00F75E22" w:rsidP="00F75E22">
      <w:pPr>
        <w:rPr>
          <w:b/>
          <w:bCs/>
          <w:sz w:val="28"/>
          <w:szCs w:val="28"/>
        </w:rPr>
      </w:pPr>
    </w:p>
    <w:p w14:paraId="16307279" w14:textId="77777777" w:rsidR="00053DBA" w:rsidRPr="00F473B7" w:rsidRDefault="00FD3EA3" w:rsidP="00773D45">
      <w:pPr>
        <w:rPr>
          <w:b/>
          <w:sz w:val="28"/>
          <w:lang w:val="uk-UA"/>
        </w:rPr>
      </w:pPr>
    </w:p>
    <w:sectPr w:rsidR="00053DBA" w:rsidRPr="00F473B7" w:rsidSect="00F75E22">
      <w:pgSz w:w="16838" w:h="11906" w:orient="landscape"/>
      <w:pgMar w:top="1701" w:right="82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1"/>
    <w:rsid w:val="00017DDA"/>
    <w:rsid w:val="0007453D"/>
    <w:rsid w:val="0010341D"/>
    <w:rsid w:val="00247752"/>
    <w:rsid w:val="00265D54"/>
    <w:rsid w:val="00265DED"/>
    <w:rsid w:val="00334457"/>
    <w:rsid w:val="00345CA4"/>
    <w:rsid w:val="00360971"/>
    <w:rsid w:val="00390D2D"/>
    <w:rsid w:val="003C2671"/>
    <w:rsid w:val="00461AF0"/>
    <w:rsid w:val="00466DA4"/>
    <w:rsid w:val="00487ED9"/>
    <w:rsid w:val="004B44EF"/>
    <w:rsid w:val="004F224A"/>
    <w:rsid w:val="005109A6"/>
    <w:rsid w:val="005175C4"/>
    <w:rsid w:val="00573625"/>
    <w:rsid w:val="005A43E9"/>
    <w:rsid w:val="00663482"/>
    <w:rsid w:val="006920E6"/>
    <w:rsid w:val="006B650B"/>
    <w:rsid w:val="00745E73"/>
    <w:rsid w:val="00773D45"/>
    <w:rsid w:val="007A27AA"/>
    <w:rsid w:val="00801393"/>
    <w:rsid w:val="0086029D"/>
    <w:rsid w:val="008619FD"/>
    <w:rsid w:val="008961A9"/>
    <w:rsid w:val="00902029"/>
    <w:rsid w:val="00914D1F"/>
    <w:rsid w:val="0094787B"/>
    <w:rsid w:val="00976A6C"/>
    <w:rsid w:val="00A830F4"/>
    <w:rsid w:val="00AE7327"/>
    <w:rsid w:val="00AF2AB0"/>
    <w:rsid w:val="00B56D6D"/>
    <w:rsid w:val="00B87E3E"/>
    <w:rsid w:val="00BA006B"/>
    <w:rsid w:val="00BF251E"/>
    <w:rsid w:val="00BF7631"/>
    <w:rsid w:val="00C532D1"/>
    <w:rsid w:val="00D355C4"/>
    <w:rsid w:val="00DC598C"/>
    <w:rsid w:val="00DF076E"/>
    <w:rsid w:val="00E757B9"/>
    <w:rsid w:val="00F473B7"/>
    <w:rsid w:val="00F75E22"/>
    <w:rsid w:val="00FB5EF7"/>
    <w:rsid w:val="00FD3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134DF"/>
  <w15:docId w15:val="{7B716971-A9E9-422E-BC4A-50FB5142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4787B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4787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HTML">
    <w:name w:val="Стандартный HTML Знак"/>
    <w:rsid w:val="00B87E3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AC077-E381-48D4-B8C7-A7AB224C9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urban_smr@outlook.com</dc:creator>
  <cp:keywords/>
  <dc:description/>
  <cp:lastModifiedBy>Овсянко Дар'я</cp:lastModifiedBy>
  <cp:revision>3</cp:revision>
  <cp:lastPrinted>2017-06-27T05:34:00Z</cp:lastPrinted>
  <dcterms:created xsi:type="dcterms:W3CDTF">2017-06-27T05:39:00Z</dcterms:created>
  <dcterms:modified xsi:type="dcterms:W3CDTF">2017-07-03T10:58:00Z</dcterms:modified>
</cp:coreProperties>
</file>