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32" w:rsidRPr="006A25C9" w:rsidRDefault="00096032" w:rsidP="00096032">
      <w:pPr>
        <w:spacing w:after="0"/>
        <w:ind w:left="709" w:right="-426" w:hanging="241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-334010</wp:posOffset>
            </wp:positionH>
            <wp:positionV relativeFrom="paragraph">
              <wp:posOffset>111760</wp:posOffset>
            </wp:positionV>
            <wp:extent cx="2438400" cy="3057525"/>
            <wp:effectExtent l="171450" t="133350" r="361950" b="314325"/>
            <wp:wrapSquare wrapText="bothSides"/>
            <wp:docPr id="1" name="Рисунок 2" descr="Sach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henko.jpg"/>
                    <pic:cNvPicPr/>
                  </pic:nvPicPr>
                  <pic:blipFill>
                    <a:blip r:embed="rId4" cstate="print">
                      <a:lum bright="-6000" contrast="-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057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A25C9">
        <w:rPr>
          <w:rFonts w:ascii="Times New Roman" w:hAnsi="Times New Roman" w:cs="Times New Roman"/>
          <w:b/>
          <w:color w:val="002060"/>
          <w:sz w:val="40"/>
          <w:szCs w:val="40"/>
        </w:rPr>
        <w:t>Депутат</w:t>
      </w:r>
    </w:p>
    <w:p w:rsidR="00096032" w:rsidRPr="006A25C9" w:rsidRDefault="00096032" w:rsidP="00096032">
      <w:pPr>
        <w:spacing w:after="0"/>
        <w:ind w:left="709" w:right="-426" w:hanging="241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6A25C9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proofErr w:type="spellStart"/>
      <w:r w:rsidRPr="006A25C9">
        <w:rPr>
          <w:rFonts w:ascii="Times New Roman" w:hAnsi="Times New Roman" w:cs="Times New Roman"/>
          <w:b/>
          <w:color w:val="002060"/>
          <w:sz w:val="40"/>
          <w:szCs w:val="40"/>
        </w:rPr>
        <w:t>Сумської</w:t>
      </w:r>
      <w:proofErr w:type="spellEnd"/>
      <w:r w:rsidRPr="006A25C9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 </w:t>
      </w:r>
      <w:r w:rsidRPr="006A25C9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Pr="006A25C9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міської ради,</w:t>
      </w:r>
    </w:p>
    <w:p w:rsidR="00096032" w:rsidRPr="006A25C9" w:rsidRDefault="00096032" w:rsidP="00096032">
      <w:pPr>
        <w:spacing w:after="0"/>
        <w:ind w:left="2694" w:right="-426" w:hanging="3828"/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</w:pPr>
      <w:r w:rsidRPr="006A25C9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директор </w:t>
      </w:r>
    </w:p>
    <w:p w:rsidR="00096032" w:rsidRPr="00AE3F0E" w:rsidRDefault="00096032" w:rsidP="00096032">
      <w:pPr>
        <w:spacing w:after="0"/>
        <w:ind w:left="2694" w:right="-426" w:hanging="3828"/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</w:pPr>
      <w:proofErr w:type="spellStart"/>
      <w:r w:rsidRPr="006A25C9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КУ</w:t>
      </w:r>
      <w:proofErr w:type="spellEnd"/>
      <w:r w:rsidRPr="006A25C9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 </w:t>
      </w:r>
      <w:proofErr w:type="spellStart"/>
      <w:r w:rsidRPr="006A25C9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Піщанська</w:t>
      </w:r>
      <w:proofErr w:type="spellEnd"/>
      <w:r w:rsidRPr="006A25C9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 ЗОШ І-ІІ ст.</w:t>
      </w:r>
    </w:p>
    <w:p w:rsidR="00096032" w:rsidRPr="009F3145" w:rsidRDefault="00096032" w:rsidP="00096032">
      <w:pPr>
        <w:spacing w:after="0" w:line="240" w:lineRule="auto"/>
        <w:ind w:left="2694" w:right="-426" w:hanging="3828"/>
        <w:jc w:val="center"/>
        <w:rPr>
          <w:rFonts w:ascii="Times New Roman" w:hAnsi="Times New Roman" w:cs="Times New Roman"/>
          <w:b/>
          <w:i/>
          <w:color w:val="000066"/>
          <w:sz w:val="50"/>
          <w:szCs w:val="50"/>
        </w:rPr>
      </w:pP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  <w:lang w:val="uk-UA"/>
        </w:rPr>
        <w:t>С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</w:rPr>
        <w:t xml:space="preserve"> 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  <w:lang w:val="uk-UA"/>
        </w:rPr>
        <w:t>а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</w:rPr>
        <w:t xml:space="preserve"> 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  <w:lang w:val="uk-UA"/>
        </w:rPr>
        <w:t>ч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</w:rPr>
        <w:t xml:space="preserve"> 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  <w:lang w:val="uk-UA"/>
        </w:rPr>
        <w:t>е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</w:rPr>
        <w:t xml:space="preserve"> 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  <w:lang w:val="uk-UA"/>
        </w:rPr>
        <w:t>н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</w:rPr>
        <w:t xml:space="preserve"> 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  <w:lang w:val="uk-UA"/>
        </w:rPr>
        <w:t>к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</w:rPr>
        <w:t xml:space="preserve"> 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  <w:lang w:val="uk-UA"/>
        </w:rPr>
        <w:t>о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</w:rPr>
        <w:t xml:space="preserve">    </w:t>
      </w:r>
    </w:p>
    <w:p w:rsidR="00096032" w:rsidRPr="009F3145" w:rsidRDefault="00096032" w:rsidP="00096032">
      <w:pPr>
        <w:spacing w:after="0" w:line="240" w:lineRule="auto"/>
        <w:ind w:left="2694" w:right="-426" w:hanging="3828"/>
        <w:jc w:val="center"/>
        <w:rPr>
          <w:rFonts w:ascii="Times New Roman" w:hAnsi="Times New Roman" w:cs="Times New Roman"/>
          <w:b/>
          <w:i/>
          <w:color w:val="000066"/>
          <w:sz w:val="50"/>
          <w:szCs w:val="50"/>
        </w:rPr>
      </w:pP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  <w:lang w:val="uk-UA"/>
        </w:rPr>
        <w:t>М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</w:rPr>
        <w:t xml:space="preserve"> 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  <w:lang w:val="uk-UA"/>
        </w:rPr>
        <w:t>и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</w:rPr>
        <w:t xml:space="preserve"> 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  <w:lang w:val="uk-UA"/>
        </w:rPr>
        <w:t>к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</w:rPr>
        <w:t xml:space="preserve"> 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  <w:lang w:val="uk-UA"/>
        </w:rPr>
        <w:t>о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</w:rPr>
        <w:t xml:space="preserve"> 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  <w:lang w:val="uk-UA"/>
        </w:rPr>
        <w:t>л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</w:rPr>
        <w:t xml:space="preserve"> 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  <w:lang w:val="uk-UA"/>
        </w:rPr>
        <w:t>а</w:t>
      </w:r>
    </w:p>
    <w:p w:rsidR="00096032" w:rsidRPr="009F3145" w:rsidRDefault="00096032" w:rsidP="00096032">
      <w:pPr>
        <w:spacing w:after="0" w:line="240" w:lineRule="auto"/>
        <w:ind w:left="2694" w:right="-426" w:hanging="3828"/>
        <w:jc w:val="center"/>
        <w:rPr>
          <w:rFonts w:ascii="Times New Roman" w:hAnsi="Times New Roman" w:cs="Times New Roman"/>
          <w:b/>
          <w:i/>
          <w:color w:val="000066"/>
          <w:sz w:val="50"/>
          <w:szCs w:val="50"/>
        </w:rPr>
      </w:pP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  <w:lang w:val="uk-UA"/>
        </w:rPr>
        <w:t>В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</w:rPr>
        <w:t xml:space="preserve"> 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  <w:lang w:val="uk-UA"/>
        </w:rPr>
        <w:t>о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</w:rPr>
        <w:t xml:space="preserve"> 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  <w:lang w:val="uk-UA"/>
        </w:rPr>
        <w:t>л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</w:rPr>
        <w:t xml:space="preserve"> 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  <w:lang w:val="uk-UA"/>
        </w:rPr>
        <w:t>о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</w:rPr>
        <w:t xml:space="preserve"> 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  <w:lang w:val="uk-UA"/>
        </w:rPr>
        <w:t>д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</w:rPr>
        <w:t xml:space="preserve"> 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  <w:lang w:val="uk-UA"/>
        </w:rPr>
        <w:t>и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</w:rPr>
        <w:t xml:space="preserve"> 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  <w:lang w:val="uk-UA"/>
        </w:rPr>
        <w:t>м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</w:rPr>
        <w:t xml:space="preserve"> 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  <w:lang w:val="uk-UA"/>
        </w:rPr>
        <w:t>и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</w:rPr>
        <w:t xml:space="preserve"> 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  <w:lang w:val="uk-UA"/>
        </w:rPr>
        <w:t>р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</w:rPr>
        <w:t xml:space="preserve"> 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  <w:lang w:val="uk-UA"/>
        </w:rPr>
        <w:t>о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</w:rPr>
        <w:t xml:space="preserve"> 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  <w:lang w:val="uk-UA"/>
        </w:rPr>
        <w:t>в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</w:rPr>
        <w:t xml:space="preserve"> 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  <w:lang w:val="uk-UA"/>
        </w:rPr>
        <w:t>и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</w:rPr>
        <w:t xml:space="preserve"> </w:t>
      </w:r>
      <w:r w:rsidRPr="009F3145">
        <w:rPr>
          <w:rFonts w:ascii="Times New Roman" w:hAnsi="Times New Roman" w:cs="Times New Roman"/>
          <w:b/>
          <w:i/>
          <w:color w:val="000066"/>
          <w:sz w:val="50"/>
          <w:szCs w:val="50"/>
          <w:lang w:val="uk-UA"/>
        </w:rPr>
        <w:t>ч</w:t>
      </w:r>
    </w:p>
    <w:p w:rsidR="00096032" w:rsidRDefault="00096032" w:rsidP="0009603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</w:t>
      </w:r>
    </w:p>
    <w:p w:rsidR="00096032" w:rsidRPr="006A25C9" w:rsidRDefault="00096032" w:rsidP="0009603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</w:pPr>
      <w:r w:rsidRPr="006A25C9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>Шановні мешканці</w:t>
      </w:r>
    </w:p>
    <w:p w:rsidR="00096032" w:rsidRPr="006A25C9" w:rsidRDefault="00096032" w:rsidP="0009603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6A25C9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>Піщанської</w:t>
      </w:r>
      <w:proofErr w:type="spellEnd"/>
      <w:r w:rsidRPr="006A25C9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 xml:space="preserve"> сільської ради</w:t>
      </w:r>
      <w:r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 xml:space="preserve"> </w:t>
      </w:r>
      <w:r w:rsidRPr="006A25C9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>!</w:t>
      </w:r>
    </w:p>
    <w:p w:rsidR="00096032" w:rsidRPr="006A25C9" w:rsidRDefault="00096032" w:rsidP="00096032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  <w:sz w:val="28"/>
          <w:szCs w:val="28"/>
          <w:lang w:val="uk-UA"/>
        </w:rPr>
      </w:pPr>
    </w:p>
    <w:p w:rsidR="00096032" w:rsidRPr="00BF67E1" w:rsidRDefault="00096032" w:rsidP="00096032">
      <w:pPr>
        <w:spacing w:after="0"/>
        <w:ind w:left="-426" w:right="-143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BF67E1">
        <w:rPr>
          <w:rFonts w:ascii="Times New Roman" w:hAnsi="Times New Roman" w:cs="Times New Roman"/>
          <w:sz w:val="30"/>
          <w:szCs w:val="30"/>
          <w:lang w:val="uk-UA"/>
        </w:rPr>
        <w:t xml:space="preserve">           У своїй передвиборчій програмі я брав на себе зобов’язання вирішувати проблемні питання, які є на</w:t>
      </w:r>
      <w:r w:rsidRPr="00BF67E1">
        <w:rPr>
          <w:rFonts w:ascii="Times New Roman" w:hAnsi="Times New Roman" w:cs="Times New Roman"/>
          <w:sz w:val="30"/>
          <w:szCs w:val="30"/>
        </w:rPr>
        <w:t xml:space="preserve"> </w:t>
      </w:r>
      <w:r w:rsidRPr="00BF67E1">
        <w:rPr>
          <w:rFonts w:ascii="Times New Roman" w:hAnsi="Times New Roman" w:cs="Times New Roman"/>
          <w:sz w:val="30"/>
          <w:szCs w:val="30"/>
          <w:lang w:val="uk-UA"/>
        </w:rPr>
        <w:t>території</w:t>
      </w:r>
      <w:r w:rsidRPr="00BF67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F67E1">
        <w:rPr>
          <w:rFonts w:ascii="Times New Roman" w:hAnsi="Times New Roman" w:cs="Times New Roman"/>
          <w:sz w:val="30"/>
          <w:szCs w:val="30"/>
          <w:lang w:val="uk-UA"/>
        </w:rPr>
        <w:t>Піщанської</w:t>
      </w:r>
      <w:proofErr w:type="spellEnd"/>
      <w:r w:rsidRPr="00BF67E1">
        <w:rPr>
          <w:rFonts w:ascii="Times New Roman" w:hAnsi="Times New Roman" w:cs="Times New Roman"/>
          <w:sz w:val="30"/>
          <w:szCs w:val="30"/>
        </w:rPr>
        <w:t xml:space="preserve"> </w:t>
      </w:r>
      <w:r w:rsidRPr="00BF67E1">
        <w:rPr>
          <w:rFonts w:ascii="Times New Roman" w:hAnsi="Times New Roman" w:cs="Times New Roman"/>
          <w:sz w:val="30"/>
          <w:szCs w:val="30"/>
          <w:lang w:val="uk-UA"/>
        </w:rPr>
        <w:t>сільської ради.</w:t>
      </w:r>
      <w:r w:rsidRPr="00BF67E1">
        <w:rPr>
          <w:rFonts w:ascii="Times New Roman" w:hAnsi="Times New Roman" w:cs="Times New Roman"/>
          <w:sz w:val="30"/>
          <w:szCs w:val="30"/>
        </w:rPr>
        <w:t xml:space="preserve">  </w:t>
      </w:r>
      <w:r w:rsidRPr="00BF67E1">
        <w:rPr>
          <w:rFonts w:ascii="Times New Roman" w:hAnsi="Times New Roman" w:cs="Times New Roman"/>
          <w:sz w:val="30"/>
          <w:szCs w:val="30"/>
          <w:lang w:val="uk-UA"/>
        </w:rPr>
        <w:t>Інформую вас,</w:t>
      </w:r>
      <w:r w:rsidRPr="00BF67E1">
        <w:rPr>
          <w:rFonts w:ascii="Times New Roman" w:hAnsi="Times New Roman" w:cs="Times New Roman"/>
          <w:sz w:val="30"/>
          <w:szCs w:val="30"/>
        </w:rPr>
        <w:t xml:space="preserve"> </w:t>
      </w:r>
      <w:r w:rsidRPr="00BF67E1">
        <w:rPr>
          <w:rFonts w:ascii="Times New Roman" w:hAnsi="Times New Roman" w:cs="Times New Roman"/>
          <w:sz w:val="30"/>
          <w:szCs w:val="30"/>
          <w:lang w:val="uk-UA"/>
        </w:rPr>
        <w:t>що у 201</w:t>
      </w:r>
      <w:r w:rsidRPr="00BF67E1">
        <w:rPr>
          <w:rFonts w:ascii="Times New Roman" w:hAnsi="Times New Roman" w:cs="Times New Roman"/>
          <w:sz w:val="30"/>
          <w:szCs w:val="30"/>
        </w:rPr>
        <w:t>7</w:t>
      </w:r>
      <w:r w:rsidRPr="00BF67E1">
        <w:rPr>
          <w:rFonts w:ascii="Times New Roman" w:hAnsi="Times New Roman" w:cs="Times New Roman"/>
          <w:sz w:val="30"/>
          <w:szCs w:val="30"/>
          <w:lang w:val="uk-UA"/>
        </w:rPr>
        <w:t xml:space="preserve"> році  я приймав участь понад 30 засіданнях</w:t>
      </w:r>
      <w:r w:rsidRPr="00BF67E1">
        <w:rPr>
          <w:sz w:val="30"/>
          <w:szCs w:val="30"/>
          <w:lang w:val="uk-UA"/>
        </w:rPr>
        <w:t xml:space="preserve">  </w:t>
      </w:r>
      <w:r w:rsidRPr="00BF67E1">
        <w:rPr>
          <w:rFonts w:ascii="Times New Roman" w:hAnsi="Times New Roman" w:cs="Times New Roman"/>
          <w:sz w:val="30"/>
          <w:szCs w:val="30"/>
          <w:lang w:val="uk-UA"/>
        </w:rPr>
        <w:t>постійної комісії з питань планування,</w:t>
      </w:r>
      <w:r w:rsidRPr="00BF67E1">
        <w:rPr>
          <w:rFonts w:ascii="Times New Roman" w:hAnsi="Times New Roman" w:cs="Times New Roman"/>
          <w:sz w:val="30"/>
          <w:szCs w:val="30"/>
        </w:rPr>
        <w:t xml:space="preserve"> </w:t>
      </w:r>
      <w:r w:rsidRPr="00BF67E1">
        <w:rPr>
          <w:rFonts w:ascii="Times New Roman" w:hAnsi="Times New Roman" w:cs="Times New Roman"/>
          <w:sz w:val="30"/>
          <w:szCs w:val="30"/>
          <w:lang w:val="uk-UA"/>
        </w:rPr>
        <w:t>соціально-економічного</w:t>
      </w:r>
      <w:r w:rsidRPr="00BF67E1">
        <w:rPr>
          <w:rFonts w:ascii="Times New Roman" w:hAnsi="Times New Roman" w:cs="Times New Roman"/>
          <w:sz w:val="30"/>
          <w:szCs w:val="30"/>
        </w:rPr>
        <w:t xml:space="preserve"> </w:t>
      </w:r>
      <w:r w:rsidRPr="00BF67E1">
        <w:rPr>
          <w:rFonts w:ascii="Times New Roman" w:hAnsi="Times New Roman" w:cs="Times New Roman"/>
          <w:sz w:val="30"/>
          <w:szCs w:val="30"/>
          <w:lang w:val="uk-UA"/>
        </w:rPr>
        <w:t>розвитку,</w:t>
      </w:r>
      <w:r w:rsidRPr="00BF67E1">
        <w:rPr>
          <w:rFonts w:ascii="Times New Roman" w:hAnsi="Times New Roman" w:cs="Times New Roman"/>
          <w:sz w:val="30"/>
          <w:szCs w:val="30"/>
        </w:rPr>
        <w:t xml:space="preserve"> </w:t>
      </w:r>
      <w:r w:rsidRPr="00BF67E1">
        <w:rPr>
          <w:rFonts w:ascii="Times New Roman" w:hAnsi="Times New Roman" w:cs="Times New Roman"/>
          <w:sz w:val="30"/>
          <w:szCs w:val="30"/>
          <w:lang w:val="uk-UA"/>
        </w:rPr>
        <w:t>бюджету,</w:t>
      </w:r>
      <w:r w:rsidRPr="00BF67E1">
        <w:rPr>
          <w:rFonts w:ascii="Times New Roman" w:hAnsi="Times New Roman" w:cs="Times New Roman"/>
          <w:sz w:val="30"/>
          <w:szCs w:val="30"/>
        </w:rPr>
        <w:t xml:space="preserve"> </w:t>
      </w:r>
      <w:r w:rsidRPr="00BF67E1">
        <w:rPr>
          <w:rFonts w:ascii="Times New Roman" w:hAnsi="Times New Roman" w:cs="Times New Roman"/>
          <w:sz w:val="30"/>
          <w:szCs w:val="30"/>
          <w:lang w:val="uk-UA"/>
        </w:rPr>
        <w:t>фінансів,</w:t>
      </w:r>
      <w:r w:rsidRPr="00BF67E1">
        <w:rPr>
          <w:rFonts w:ascii="Times New Roman" w:hAnsi="Times New Roman" w:cs="Times New Roman"/>
          <w:sz w:val="30"/>
          <w:szCs w:val="30"/>
        </w:rPr>
        <w:t xml:space="preserve"> </w:t>
      </w:r>
      <w:r w:rsidRPr="00BF67E1">
        <w:rPr>
          <w:rFonts w:ascii="Times New Roman" w:hAnsi="Times New Roman" w:cs="Times New Roman"/>
          <w:sz w:val="30"/>
          <w:szCs w:val="30"/>
          <w:lang w:val="uk-UA"/>
        </w:rPr>
        <w:t>обліку та цін, та брав участь у понад 20</w:t>
      </w:r>
      <w:r w:rsidRPr="00BF67E1">
        <w:rPr>
          <w:rFonts w:ascii="Times New Roman" w:hAnsi="Times New Roman" w:cs="Times New Roman"/>
          <w:sz w:val="30"/>
          <w:szCs w:val="30"/>
        </w:rPr>
        <w:t xml:space="preserve"> </w:t>
      </w:r>
      <w:r w:rsidRPr="00BF67E1">
        <w:rPr>
          <w:rFonts w:ascii="Times New Roman" w:hAnsi="Times New Roman" w:cs="Times New Roman"/>
          <w:sz w:val="30"/>
          <w:szCs w:val="30"/>
          <w:lang w:val="uk-UA"/>
        </w:rPr>
        <w:t xml:space="preserve">пленарних  засіданнях  сесій Сумської міської ради.  Інформую також, що за період  роботи   у  2017 р. мною були направлені депутатські звернення та депутатські запити до  міського голови, заступників міського голови, голови комісії з питань планування соціально-економічного розвитку, бюджету, фінансів, обліку та цін, голови комісії з питань охорони здоров’я, освіти, науки, культури, які стосуються мешканців </w:t>
      </w:r>
      <w:proofErr w:type="spellStart"/>
      <w:r w:rsidRPr="00BF67E1">
        <w:rPr>
          <w:rFonts w:ascii="Times New Roman" w:hAnsi="Times New Roman" w:cs="Times New Roman"/>
          <w:sz w:val="30"/>
          <w:szCs w:val="30"/>
          <w:lang w:val="uk-UA"/>
        </w:rPr>
        <w:t>Піщанської</w:t>
      </w:r>
      <w:proofErr w:type="spellEnd"/>
      <w:r w:rsidRPr="00BF67E1">
        <w:rPr>
          <w:rFonts w:ascii="Times New Roman" w:hAnsi="Times New Roman" w:cs="Times New Roman"/>
          <w:sz w:val="30"/>
          <w:szCs w:val="30"/>
          <w:lang w:val="uk-UA"/>
        </w:rPr>
        <w:t xml:space="preserve"> сільської ради та м. Суми. Загальна кількість депутатських звернень та запитів –  понад 15. Окрім звернень та запитів було безліч особистих зустрічей з депутатами різних фракцій, керівниками управлінь, щодо вирішення питань ремонту доріг, реконструкції  школи, встановлення дитячих та спортивних майданчиків, </w:t>
      </w:r>
      <w:r w:rsidRPr="00BF67E1">
        <w:rPr>
          <w:rFonts w:ascii="Times New Roman" w:eastAsia="Calibri" w:hAnsi="Times New Roman" w:cs="Times New Roman"/>
          <w:sz w:val="30"/>
          <w:szCs w:val="30"/>
          <w:lang w:val="uk-UA"/>
        </w:rPr>
        <w:t>затвердження технічної документації з нормативної грошової оцінки земельних ділянок</w:t>
      </w:r>
      <w:r w:rsidRPr="00BF67E1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Pr="00BF67E1">
        <w:rPr>
          <w:rFonts w:ascii="Times New Roman" w:eastAsia="Calibri" w:hAnsi="Times New Roman" w:cs="Times New Roman"/>
          <w:sz w:val="30"/>
          <w:szCs w:val="30"/>
          <w:lang w:val="uk-UA"/>
        </w:rPr>
        <w:t>(паїв), допомога у вирішенні проблемних питань учасників АТО та учасників бойових дій.</w:t>
      </w:r>
      <w:r w:rsidRPr="00BF67E1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</w:p>
    <w:p w:rsidR="00096032" w:rsidRPr="00BF67E1" w:rsidRDefault="00096032" w:rsidP="00096032">
      <w:pPr>
        <w:tabs>
          <w:tab w:val="left" w:pos="-426"/>
        </w:tabs>
        <w:spacing w:after="0"/>
        <w:ind w:left="-426" w:right="-143" w:hanging="426"/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BF67E1">
        <w:rPr>
          <w:rFonts w:ascii="Times New Roman" w:hAnsi="Times New Roman" w:cs="Times New Roman"/>
          <w:sz w:val="30"/>
          <w:szCs w:val="30"/>
          <w:lang w:val="uk-UA"/>
        </w:rPr>
        <w:t xml:space="preserve">        </w:t>
      </w:r>
      <w:r>
        <w:rPr>
          <w:rFonts w:ascii="Times New Roman" w:hAnsi="Times New Roman" w:cs="Times New Roman"/>
          <w:sz w:val="30"/>
          <w:szCs w:val="30"/>
          <w:lang w:val="uk-UA"/>
        </w:rPr>
        <w:t xml:space="preserve">     </w:t>
      </w:r>
      <w:r w:rsidRPr="00BF67E1">
        <w:rPr>
          <w:rFonts w:ascii="Times New Roman" w:hAnsi="Times New Roman" w:cs="Times New Roman"/>
          <w:sz w:val="30"/>
          <w:szCs w:val="30"/>
          <w:lang w:val="uk-UA"/>
        </w:rPr>
        <w:t xml:space="preserve">По всім вищезазначеним питанням  є  вагомі зрушення та конкретні дії.    </w:t>
      </w:r>
      <w:r>
        <w:rPr>
          <w:rFonts w:ascii="Times New Roman" w:hAnsi="Times New Roman" w:cs="Times New Roman"/>
          <w:sz w:val="30"/>
          <w:szCs w:val="30"/>
          <w:lang w:val="uk-UA"/>
        </w:rPr>
        <w:t xml:space="preserve">                                          Так </w:t>
      </w:r>
      <w:r w:rsidRPr="00BF67E1">
        <w:rPr>
          <w:rFonts w:ascii="Times New Roman" w:hAnsi="Times New Roman" w:cs="Times New Roman"/>
          <w:sz w:val="30"/>
          <w:szCs w:val="30"/>
          <w:lang w:val="uk-UA"/>
        </w:rPr>
        <w:t xml:space="preserve">на сесії </w:t>
      </w:r>
      <w:r w:rsidRPr="00BF67E1">
        <w:rPr>
          <w:rFonts w:ascii="Times New Roman" w:hAnsi="Times New Roman" w:cs="Times New Roman"/>
          <w:b/>
          <w:sz w:val="30"/>
          <w:szCs w:val="30"/>
          <w:lang w:val="uk-UA"/>
        </w:rPr>
        <w:t>Сумської міської ради у 2017 р.  були розглянуті та підтримані рішення щодо</w:t>
      </w:r>
      <w:r w:rsidRPr="00BF67E1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Pr="00BF67E1">
        <w:rPr>
          <w:rFonts w:ascii="Times New Roman" w:eastAsia="Calibri" w:hAnsi="Times New Roman" w:cs="Times New Roman"/>
          <w:b/>
          <w:sz w:val="30"/>
          <w:szCs w:val="30"/>
          <w:lang w:val="uk-UA"/>
        </w:rPr>
        <w:t>затвердження технічної документації з нормативної грошової оцінки земельних ділянок (паїв), наданих громадянам у власність для  ведення товарного</w:t>
      </w:r>
      <w:r w:rsidRPr="00BF67E1">
        <w:rPr>
          <w:rFonts w:ascii="Times New Roman" w:hAnsi="Times New Roman" w:cs="Times New Roman"/>
          <w:b/>
          <w:sz w:val="30"/>
          <w:szCs w:val="30"/>
          <w:lang w:val="uk-UA"/>
        </w:rPr>
        <w:t xml:space="preserve">                        </w:t>
      </w:r>
      <w:r w:rsidRPr="00BF67E1">
        <w:rPr>
          <w:rFonts w:ascii="Times New Roman" w:eastAsia="Calibri" w:hAnsi="Times New Roman" w:cs="Times New Roman"/>
          <w:b/>
          <w:sz w:val="30"/>
          <w:szCs w:val="30"/>
          <w:lang w:val="uk-UA"/>
        </w:rPr>
        <w:t>сільськогосподарського  виробництва</w:t>
      </w:r>
      <w:r w:rsidRPr="00BF67E1">
        <w:rPr>
          <w:rFonts w:ascii="Times New Roman" w:hAnsi="Times New Roman" w:cs="Times New Roman"/>
          <w:b/>
          <w:sz w:val="30"/>
          <w:szCs w:val="30"/>
          <w:lang w:val="uk-UA"/>
        </w:rPr>
        <w:t>.</w:t>
      </w:r>
      <w:r w:rsidRPr="00BF67E1">
        <w:rPr>
          <w:rFonts w:ascii="Times New Roman" w:hAnsi="Times New Roman" w:cs="Times New Roman"/>
          <w:sz w:val="30"/>
          <w:szCs w:val="30"/>
          <w:lang w:val="uk-UA"/>
        </w:rPr>
        <w:t xml:space="preserve">  </w:t>
      </w:r>
      <w:r w:rsidRPr="00BF67E1">
        <w:rPr>
          <w:rFonts w:ascii="Times New Roman" w:hAnsi="Times New Roman" w:cs="Times New Roman"/>
          <w:b/>
          <w:sz w:val="30"/>
          <w:szCs w:val="30"/>
          <w:lang w:val="uk-UA"/>
        </w:rPr>
        <w:t>Виділені кошти на ремонт дороги Суми – Піщане… .</w:t>
      </w:r>
    </w:p>
    <w:p w:rsidR="00096032" w:rsidRDefault="00096032" w:rsidP="00096032">
      <w:pPr>
        <w:spacing w:after="0"/>
        <w:ind w:left="-426" w:right="-143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BF67E1">
        <w:rPr>
          <w:rFonts w:ascii="Times New Roman" w:hAnsi="Times New Roman" w:cs="Times New Roman"/>
          <w:sz w:val="30"/>
          <w:szCs w:val="30"/>
          <w:lang w:val="uk-UA"/>
        </w:rPr>
        <w:lastRenderedPageBreak/>
        <w:t xml:space="preserve">    </w:t>
      </w:r>
    </w:p>
    <w:p w:rsidR="00096032" w:rsidRPr="00BF67E1" w:rsidRDefault="00096032" w:rsidP="00096032">
      <w:pPr>
        <w:spacing w:after="0"/>
        <w:ind w:left="-426" w:right="-143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 xml:space="preserve">  </w:t>
      </w:r>
      <w:r w:rsidRPr="00BF67E1">
        <w:rPr>
          <w:rFonts w:ascii="Times New Roman" w:hAnsi="Times New Roman" w:cs="Times New Roman"/>
          <w:sz w:val="30"/>
          <w:szCs w:val="30"/>
          <w:lang w:val="uk-UA"/>
        </w:rPr>
        <w:t xml:space="preserve">     Нагадаю , що в 2016 р. Сумська міська рада проводила конкурс проектів </w:t>
      </w:r>
      <w:r w:rsidRPr="00BF67E1">
        <w:rPr>
          <w:rFonts w:ascii="Times New Roman" w:eastAsia="Calibri" w:hAnsi="Times New Roman" w:cs="Times New Roman"/>
          <w:iCs/>
          <w:sz w:val="30"/>
          <w:szCs w:val="30"/>
          <w:bdr w:val="none" w:sz="0" w:space="0" w:color="auto" w:frame="1"/>
          <w:lang w:val="uk-UA"/>
        </w:rPr>
        <w:t>громадського (</w:t>
      </w:r>
      <w:proofErr w:type="spellStart"/>
      <w:r w:rsidRPr="00BF67E1">
        <w:rPr>
          <w:rFonts w:ascii="Times New Roman" w:eastAsia="Calibri" w:hAnsi="Times New Roman" w:cs="Times New Roman"/>
          <w:iCs/>
          <w:sz w:val="30"/>
          <w:szCs w:val="30"/>
          <w:bdr w:val="none" w:sz="0" w:space="0" w:color="auto" w:frame="1"/>
          <w:lang w:val="uk-UA"/>
        </w:rPr>
        <w:t>партиципаторного</w:t>
      </w:r>
      <w:proofErr w:type="spellEnd"/>
      <w:r w:rsidRPr="00BF67E1">
        <w:rPr>
          <w:rFonts w:ascii="Times New Roman" w:eastAsia="Calibri" w:hAnsi="Times New Roman" w:cs="Times New Roman"/>
          <w:iCs/>
          <w:sz w:val="30"/>
          <w:szCs w:val="30"/>
          <w:bdr w:val="none" w:sz="0" w:space="0" w:color="auto" w:frame="1"/>
          <w:lang w:val="uk-UA"/>
        </w:rPr>
        <w:t>) бюджету</w:t>
      </w:r>
      <w:r w:rsidRPr="00BF67E1">
        <w:rPr>
          <w:rFonts w:ascii="Times New Roman" w:hAnsi="Times New Roman" w:cs="Times New Roman"/>
          <w:iCs/>
          <w:sz w:val="30"/>
          <w:szCs w:val="30"/>
          <w:bdr w:val="none" w:sz="0" w:space="0" w:color="auto" w:frame="1"/>
          <w:lang w:val="uk-UA"/>
        </w:rPr>
        <w:t>.  Наш  проект «</w:t>
      </w:r>
      <w:r w:rsidRPr="00BF67E1">
        <w:rPr>
          <w:rStyle w:val="a3"/>
          <w:rFonts w:ascii="Times New Roman" w:hAnsi="Times New Roman" w:cs="Times New Roman"/>
          <w:sz w:val="30"/>
          <w:szCs w:val="30"/>
          <w:shd w:val="clear" w:color="auto" w:fill="FFFFFF"/>
          <w:lang w:val="uk-UA"/>
        </w:rPr>
        <w:t xml:space="preserve">Реконструкція </w:t>
      </w:r>
      <w:proofErr w:type="spellStart"/>
      <w:r w:rsidRPr="00BF67E1">
        <w:rPr>
          <w:rStyle w:val="a3"/>
          <w:rFonts w:ascii="Times New Roman" w:hAnsi="Times New Roman" w:cs="Times New Roman"/>
          <w:sz w:val="30"/>
          <w:szCs w:val="30"/>
          <w:shd w:val="clear" w:color="auto" w:fill="FFFFFF"/>
          <w:lang w:val="uk-UA"/>
        </w:rPr>
        <w:t>ст</w:t>
      </w:r>
      <w:r w:rsidRPr="00BF67E1">
        <w:rPr>
          <w:rStyle w:val="a3"/>
          <w:rFonts w:ascii="Times New Roman" w:hAnsi="Times New Roman" w:cs="Times New Roman"/>
          <w:sz w:val="30"/>
          <w:szCs w:val="30"/>
          <w:shd w:val="clear" w:color="auto" w:fill="FFFFFF"/>
        </w:rPr>
        <w:t>адіону</w:t>
      </w:r>
      <w:proofErr w:type="spellEnd"/>
      <w:r w:rsidRPr="00BF67E1">
        <w:rPr>
          <w:rStyle w:val="a3"/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BF67E1">
        <w:rPr>
          <w:rStyle w:val="a3"/>
          <w:rFonts w:ascii="Times New Roman" w:hAnsi="Times New Roman" w:cs="Times New Roman"/>
          <w:sz w:val="30"/>
          <w:szCs w:val="30"/>
          <w:shd w:val="clear" w:color="auto" w:fill="FFFFFF"/>
        </w:rPr>
        <w:t>з</w:t>
      </w:r>
      <w:proofErr w:type="spellEnd"/>
      <w:r w:rsidRPr="00BF67E1">
        <w:rPr>
          <w:rStyle w:val="a3"/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BF67E1">
        <w:rPr>
          <w:rStyle w:val="a3"/>
          <w:rFonts w:ascii="Times New Roman" w:hAnsi="Times New Roman" w:cs="Times New Roman"/>
          <w:sz w:val="30"/>
          <w:szCs w:val="30"/>
          <w:shd w:val="clear" w:color="auto" w:fill="FFFFFF"/>
        </w:rPr>
        <w:t>облаштуванням</w:t>
      </w:r>
      <w:proofErr w:type="spellEnd"/>
      <w:r w:rsidRPr="00BF67E1">
        <w:rPr>
          <w:rStyle w:val="a3"/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BF67E1">
        <w:rPr>
          <w:rStyle w:val="a3"/>
          <w:rFonts w:ascii="Times New Roman" w:hAnsi="Times New Roman" w:cs="Times New Roman"/>
          <w:sz w:val="30"/>
          <w:szCs w:val="30"/>
          <w:shd w:val="clear" w:color="auto" w:fill="FFFFFF"/>
        </w:rPr>
        <w:t>огорожі</w:t>
      </w:r>
      <w:proofErr w:type="spellEnd"/>
      <w:r w:rsidRPr="00BF67E1">
        <w:rPr>
          <w:rStyle w:val="a3"/>
          <w:rFonts w:ascii="Times New Roman" w:hAnsi="Times New Roman" w:cs="Times New Roman"/>
          <w:sz w:val="30"/>
          <w:szCs w:val="30"/>
          <w:shd w:val="clear" w:color="auto" w:fill="FFFFFF"/>
        </w:rPr>
        <w:t xml:space="preserve"> та трибун</w:t>
      </w:r>
      <w:r w:rsidRPr="00BF67E1">
        <w:rPr>
          <w:rFonts w:ascii="Times New Roman" w:hAnsi="Times New Roman" w:cs="Times New Roman"/>
          <w:sz w:val="30"/>
          <w:szCs w:val="30"/>
          <w:lang w:val="uk-UA"/>
        </w:rPr>
        <w:t>» в                  с. Піщане,</w:t>
      </w:r>
      <w:r w:rsidRPr="00BF67E1">
        <w:rPr>
          <w:rFonts w:ascii="Times New Roman" w:hAnsi="Times New Roman" w:cs="Times New Roman"/>
          <w:sz w:val="30"/>
          <w:szCs w:val="30"/>
        </w:rPr>
        <w:t xml:space="preserve"> </w:t>
      </w:r>
      <w:r w:rsidRPr="00BF67E1">
        <w:rPr>
          <w:rFonts w:ascii="Times New Roman" w:hAnsi="Times New Roman" w:cs="Times New Roman"/>
          <w:iCs/>
          <w:sz w:val="30"/>
          <w:szCs w:val="30"/>
          <w:bdr w:val="none" w:sz="0" w:space="0" w:color="auto" w:frame="1"/>
          <w:lang w:val="uk-UA"/>
        </w:rPr>
        <w:t xml:space="preserve">за який ми з вами агітували та голосували,  увійшов у число переможців.  У 2017 р. на суму 500 000 грн. розпочаті роботи Реконструкції стадіону. Як виявилось пізніше цієї суми недостатньо  для реалізації проектних робіт. Мною було внесено пропозицію на додаткове фінансування реконструкції стадіону в сумі 198 072 грн.  </w:t>
      </w:r>
      <w:r w:rsidRPr="00BF67E1">
        <w:rPr>
          <w:rFonts w:ascii="Times New Roman" w:hAnsi="Times New Roman" w:cs="Times New Roman"/>
          <w:b/>
          <w:iCs/>
          <w:sz w:val="30"/>
          <w:szCs w:val="30"/>
          <w:bdr w:val="none" w:sz="0" w:space="0" w:color="auto" w:frame="1"/>
          <w:lang w:val="uk-UA"/>
        </w:rPr>
        <w:t>Кошти виділено</w:t>
      </w:r>
      <w:r w:rsidRPr="00BF67E1">
        <w:rPr>
          <w:rFonts w:ascii="Times New Roman" w:hAnsi="Times New Roman" w:cs="Times New Roman"/>
          <w:iCs/>
          <w:sz w:val="30"/>
          <w:szCs w:val="30"/>
          <w:bdr w:val="none" w:sz="0" w:space="0" w:color="auto" w:frame="1"/>
          <w:lang w:val="uk-UA"/>
        </w:rPr>
        <w:t xml:space="preserve">. У 2018р. роботу буде продовжено. </w:t>
      </w:r>
    </w:p>
    <w:p w:rsidR="00096032" w:rsidRPr="00BF67E1" w:rsidRDefault="00096032" w:rsidP="00096032">
      <w:pPr>
        <w:spacing w:after="0"/>
        <w:ind w:left="-426" w:right="-143"/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BF67E1">
        <w:rPr>
          <w:rFonts w:ascii="Times New Roman" w:hAnsi="Times New Roman" w:cs="Times New Roman"/>
          <w:sz w:val="30"/>
          <w:szCs w:val="30"/>
          <w:lang w:val="uk-UA"/>
        </w:rPr>
        <w:t xml:space="preserve">          В минулому 2017 році. </w:t>
      </w:r>
      <w:r w:rsidRPr="00BF67E1">
        <w:rPr>
          <w:rFonts w:ascii="Times New Roman" w:hAnsi="Times New Roman" w:cs="Times New Roman"/>
          <w:b/>
          <w:sz w:val="30"/>
          <w:szCs w:val="30"/>
          <w:lang w:val="uk-UA"/>
        </w:rPr>
        <w:t>На території с. В-Піщане  та с. Піщане встановлені додаткові конструкції на  дитячо-спортивні майданчики на загальну суму  100 000 грн.</w:t>
      </w:r>
    </w:p>
    <w:p w:rsidR="00096032" w:rsidRPr="00BF67E1" w:rsidRDefault="00096032" w:rsidP="00096032">
      <w:pPr>
        <w:spacing w:after="0"/>
        <w:ind w:left="-426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BF67E1">
        <w:rPr>
          <w:rFonts w:ascii="Times New Roman" w:hAnsi="Times New Roman" w:cs="Times New Roman"/>
          <w:sz w:val="30"/>
          <w:szCs w:val="30"/>
          <w:lang w:val="uk-UA"/>
        </w:rPr>
        <w:t xml:space="preserve">         В 2017 р. для реалізації своєї виборної програми, мною були направлені «депутатські» кошти </w:t>
      </w:r>
      <w:r w:rsidRPr="00BF67E1">
        <w:rPr>
          <w:rFonts w:ascii="Times New Roman" w:hAnsi="Times New Roman" w:cs="Times New Roman"/>
          <w:b/>
          <w:sz w:val="30"/>
          <w:szCs w:val="30"/>
          <w:lang w:val="uk-UA"/>
        </w:rPr>
        <w:t>(з</w:t>
      </w:r>
      <w:r w:rsidRPr="00BF67E1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Pr="00BF67E1">
        <w:rPr>
          <w:rFonts w:ascii="Times New Roman" w:hAnsi="Times New Roman" w:cs="Times New Roman"/>
          <w:b/>
          <w:sz w:val="30"/>
          <w:szCs w:val="30"/>
          <w:lang w:val="uk-UA"/>
        </w:rPr>
        <w:t>міського бюджету</w:t>
      </w:r>
      <w:r w:rsidRPr="00BF67E1">
        <w:rPr>
          <w:rFonts w:ascii="Times New Roman" w:hAnsi="Times New Roman" w:cs="Times New Roman"/>
          <w:sz w:val="30"/>
          <w:szCs w:val="30"/>
          <w:lang w:val="uk-UA"/>
        </w:rPr>
        <w:t xml:space="preserve">) в сумі </w:t>
      </w:r>
      <w:r w:rsidRPr="00BF67E1">
        <w:rPr>
          <w:rFonts w:ascii="Times New Roman" w:hAnsi="Times New Roman" w:cs="Times New Roman"/>
          <w:b/>
          <w:sz w:val="30"/>
          <w:szCs w:val="30"/>
          <w:lang w:val="uk-UA"/>
        </w:rPr>
        <w:t>200 000 грн</w:t>
      </w:r>
      <w:r w:rsidRPr="00BF67E1">
        <w:rPr>
          <w:rFonts w:ascii="Times New Roman" w:hAnsi="Times New Roman" w:cs="Times New Roman"/>
          <w:sz w:val="30"/>
          <w:szCs w:val="30"/>
          <w:lang w:val="uk-UA"/>
        </w:rPr>
        <w:t xml:space="preserve">. для підвищення матеріально-технічного забезпечення (комп’ютерна та телевізійна техніка, меблі, спортивні товари та ін. ) </w:t>
      </w:r>
      <w:proofErr w:type="spellStart"/>
      <w:r w:rsidRPr="00BF67E1">
        <w:rPr>
          <w:rFonts w:ascii="Times New Roman" w:hAnsi="Times New Roman" w:cs="Times New Roman"/>
          <w:sz w:val="30"/>
          <w:szCs w:val="30"/>
          <w:lang w:val="uk-UA"/>
        </w:rPr>
        <w:t>КУ</w:t>
      </w:r>
      <w:proofErr w:type="spellEnd"/>
      <w:r w:rsidRPr="00BF67E1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BF67E1">
        <w:rPr>
          <w:rFonts w:ascii="Times New Roman" w:hAnsi="Times New Roman" w:cs="Times New Roman"/>
          <w:sz w:val="30"/>
          <w:szCs w:val="30"/>
          <w:lang w:val="uk-UA"/>
        </w:rPr>
        <w:t>В-Піщанська</w:t>
      </w:r>
      <w:proofErr w:type="spellEnd"/>
      <w:r w:rsidRPr="00BF67E1">
        <w:rPr>
          <w:rFonts w:ascii="Times New Roman" w:hAnsi="Times New Roman" w:cs="Times New Roman"/>
          <w:sz w:val="30"/>
          <w:szCs w:val="30"/>
          <w:lang w:val="uk-UA"/>
        </w:rPr>
        <w:t xml:space="preserve"> ЗОШ І-ІІ ступенів, </w:t>
      </w:r>
      <w:proofErr w:type="spellStart"/>
      <w:r w:rsidRPr="00BF67E1">
        <w:rPr>
          <w:rFonts w:ascii="Times New Roman" w:hAnsi="Times New Roman" w:cs="Times New Roman"/>
          <w:sz w:val="30"/>
          <w:szCs w:val="30"/>
          <w:lang w:val="uk-UA"/>
        </w:rPr>
        <w:t>КУ</w:t>
      </w:r>
      <w:proofErr w:type="spellEnd"/>
      <w:r w:rsidRPr="00BF67E1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BF67E1">
        <w:rPr>
          <w:rFonts w:ascii="Times New Roman" w:hAnsi="Times New Roman" w:cs="Times New Roman"/>
          <w:sz w:val="30"/>
          <w:szCs w:val="30"/>
          <w:lang w:val="uk-UA"/>
        </w:rPr>
        <w:t>Піщанська</w:t>
      </w:r>
      <w:proofErr w:type="spellEnd"/>
      <w:r w:rsidRPr="00BF67E1">
        <w:rPr>
          <w:rFonts w:ascii="Times New Roman" w:hAnsi="Times New Roman" w:cs="Times New Roman"/>
          <w:sz w:val="30"/>
          <w:szCs w:val="30"/>
          <w:lang w:val="uk-UA"/>
        </w:rPr>
        <w:t xml:space="preserve"> ЗОШ І-ІІ ступенів,  ДНЗ № 35 «Дюймовочка», сільської бібліотеки.</w:t>
      </w:r>
    </w:p>
    <w:p w:rsidR="00096032" w:rsidRPr="00BF67E1" w:rsidRDefault="00096032" w:rsidP="00096032">
      <w:pPr>
        <w:spacing w:after="0"/>
        <w:ind w:left="-426" w:right="-1"/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BF67E1">
        <w:rPr>
          <w:rFonts w:ascii="Times New Roman" w:hAnsi="Times New Roman" w:cs="Times New Roman"/>
          <w:b/>
          <w:sz w:val="30"/>
          <w:szCs w:val="30"/>
          <w:lang w:val="uk-UA"/>
        </w:rPr>
        <w:t xml:space="preserve">    </w:t>
      </w:r>
      <w:r w:rsidRPr="00BF67E1">
        <w:rPr>
          <w:rFonts w:ascii="Times New Roman" w:hAnsi="Times New Roman" w:cs="Times New Roman"/>
          <w:b/>
          <w:sz w:val="30"/>
          <w:szCs w:val="30"/>
          <w:lang w:val="uk-UA"/>
        </w:rPr>
        <w:tab/>
        <w:t xml:space="preserve">    Спільно з депутатом обласної ради  </w:t>
      </w:r>
      <w:proofErr w:type="spellStart"/>
      <w:r w:rsidRPr="00BF67E1">
        <w:rPr>
          <w:rFonts w:ascii="Times New Roman" w:hAnsi="Times New Roman" w:cs="Times New Roman"/>
          <w:b/>
          <w:sz w:val="30"/>
          <w:szCs w:val="30"/>
          <w:lang w:val="uk-UA"/>
        </w:rPr>
        <w:t>Нечмонею</w:t>
      </w:r>
      <w:proofErr w:type="spellEnd"/>
      <w:r w:rsidRPr="00BF67E1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Петром Федоровичем в с. В.Піщане була відремонтована зупинка.</w:t>
      </w:r>
    </w:p>
    <w:p w:rsidR="00096032" w:rsidRPr="00BF67E1" w:rsidRDefault="00096032" w:rsidP="00096032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uk-UA"/>
        </w:rPr>
      </w:pPr>
      <w:r w:rsidRPr="00BF67E1">
        <w:rPr>
          <w:rFonts w:ascii="Times New Roman" w:hAnsi="Times New Roman" w:cs="Times New Roman"/>
          <w:b/>
          <w:sz w:val="30"/>
          <w:szCs w:val="30"/>
          <w:lang w:val="uk-UA"/>
        </w:rPr>
        <w:t xml:space="preserve">    Влітку проведено</w:t>
      </w:r>
      <w:r w:rsidRPr="00BF67E1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Pr="00BF67E1">
        <w:rPr>
          <w:rFonts w:ascii="Times New Roman" w:hAnsi="Times New Roman" w:cs="Times New Roman"/>
          <w:b/>
          <w:sz w:val="30"/>
          <w:szCs w:val="30"/>
          <w:lang w:val="uk-UA"/>
        </w:rPr>
        <w:t xml:space="preserve">реконструкцію </w:t>
      </w:r>
      <w:proofErr w:type="spellStart"/>
      <w:r w:rsidRPr="00BF67E1">
        <w:rPr>
          <w:rFonts w:ascii="Times New Roman" w:hAnsi="Times New Roman" w:cs="Times New Roman"/>
          <w:b/>
          <w:sz w:val="30"/>
          <w:szCs w:val="30"/>
          <w:lang w:val="uk-UA"/>
        </w:rPr>
        <w:t>КУ</w:t>
      </w:r>
      <w:proofErr w:type="spellEnd"/>
      <w:r w:rsidRPr="00BF67E1">
        <w:rPr>
          <w:rFonts w:ascii="Times New Roman" w:hAnsi="Times New Roman" w:cs="Times New Roman"/>
          <w:b/>
          <w:sz w:val="30"/>
          <w:szCs w:val="30"/>
          <w:lang w:val="uk-UA"/>
        </w:rPr>
        <w:t xml:space="preserve"> </w:t>
      </w:r>
      <w:proofErr w:type="spellStart"/>
      <w:r w:rsidRPr="00BF67E1">
        <w:rPr>
          <w:rFonts w:ascii="Times New Roman" w:hAnsi="Times New Roman" w:cs="Times New Roman"/>
          <w:b/>
          <w:sz w:val="30"/>
          <w:szCs w:val="30"/>
          <w:lang w:val="uk-UA"/>
        </w:rPr>
        <w:t>Піщанська</w:t>
      </w:r>
      <w:proofErr w:type="spellEnd"/>
      <w:r w:rsidRPr="00BF67E1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ЗОШ І-ІІ ступенів: замінено систему опалення, частково замінено підлога в коридорі та харчоблоці, 100% замінено </w:t>
      </w:r>
      <w:proofErr w:type="spellStart"/>
      <w:r w:rsidRPr="00BF67E1">
        <w:rPr>
          <w:rFonts w:ascii="Times New Roman" w:hAnsi="Times New Roman" w:cs="Times New Roman"/>
          <w:b/>
          <w:sz w:val="30"/>
          <w:szCs w:val="30"/>
          <w:lang w:val="uk-UA"/>
        </w:rPr>
        <w:t>дварі</w:t>
      </w:r>
      <w:proofErr w:type="spellEnd"/>
      <w:r w:rsidRPr="00BF67E1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кабінетів і підсобних приміщень, виконано частковий ремонт стін коридорів після заміни дверей.</w:t>
      </w:r>
    </w:p>
    <w:p w:rsidR="00096032" w:rsidRPr="00BF67E1" w:rsidRDefault="00096032" w:rsidP="00096032">
      <w:pPr>
        <w:spacing w:after="0"/>
        <w:ind w:left="-567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BF67E1">
        <w:rPr>
          <w:rFonts w:ascii="Times New Roman" w:hAnsi="Times New Roman" w:cs="Times New Roman"/>
          <w:sz w:val="30"/>
          <w:szCs w:val="30"/>
          <w:lang w:val="uk-UA"/>
        </w:rPr>
        <w:t xml:space="preserve">           На сайті </w:t>
      </w:r>
      <w:proofErr w:type="spellStart"/>
      <w:r w:rsidRPr="00BF67E1">
        <w:rPr>
          <w:rFonts w:ascii="Times New Roman" w:hAnsi="Times New Roman" w:cs="Times New Roman"/>
          <w:sz w:val="30"/>
          <w:szCs w:val="30"/>
          <w:lang w:val="uk-UA"/>
        </w:rPr>
        <w:t>Піщанської</w:t>
      </w:r>
      <w:proofErr w:type="spellEnd"/>
      <w:r w:rsidRPr="00BF67E1">
        <w:rPr>
          <w:rFonts w:ascii="Times New Roman" w:hAnsi="Times New Roman" w:cs="Times New Roman"/>
          <w:sz w:val="30"/>
          <w:szCs w:val="30"/>
          <w:lang w:val="uk-UA"/>
        </w:rPr>
        <w:t xml:space="preserve"> школи </w:t>
      </w:r>
      <w:hyperlink r:id="rId5" w:history="1">
        <w:r w:rsidRPr="00BF67E1">
          <w:rPr>
            <w:rStyle w:val="a4"/>
            <w:rFonts w:ascii="Times New Roman" w:hAnsi="Times New Roman" w:cs="Times New Roman"/>
            <w:color w:val="C00000"/>
            <w:sz w:val="30"/>
            <w:szCs w:val="30"/>
          </w:rPr>
          <w:t>shcolanet</w:t>
        </w:r>
        <w:r w:rsidRPr="00BF67E1">
          <w:rPr>
            <w:rStyle w:val="a4"/>
            <w:rFonts w:ascii="Times New Roman" w:hAnsi="Times New Roman" w:cs="Times New Roman"/>
            <w:color w:val="C00000"/>
            <w:sz w:val="30"/>
            <w:szCs w:val="30"/>
            <w:lang w:val="uk-UA"/>
          </w:rPr>
          <w:t>2008@</w:t>
        </w:r>
        <w:r w:rsidRPr="00BF67E1">
          <w:rPr>
            <w:rStyle w:val="a4"/>
            <w:rFonts w:ascii="Times New Roman" w:hAnsi="Times New Roman" w:cs="Times New Roman"/>
            <w:color w:val="C00000"/>
            <w:sz w:val="30"/>
            <w:szCs w:val="30"/>
          </w:rPr>
          <w:t>ukr</w:t>
        </w:r>
        <w:r w:rsidRPr="00BF67E1">
          <w:rPr>
            <w:rStyle w:val="a4"/>
            <w:rFonts w:ascii="Times New Roman" w:hAnsi="Times New Roman" w:cs="Times New Roman"/>
            <w:color w:val="C00000"/>
            <w:sz w:val="30"/>
            <w:szCs w:val="30"/>
            <w:lang w:val="uk-UA"/>
          </w:rPr>
          <w:t>.</w:t>
        </w:r>
        <w:proofErr w:type="spellStart"/>
        <w:r w:rsidRPr="00BF67E1">
          <w:rPr>
            <w:rStyle w:val="a4"/>
            <w:rFonts w:ascii="Times New Roman" w:hAnsi="Times New Roman" w:cs="Times New Roman"/>
            <w:color w:val="C00000"/>
            <w:sz w:val="30"/>
            <w:szCs w:val="30"/>
          </w:rPr>
          <w:t>net</w:t>
        </w:r>
        <w:proofErr w:type="spellEnd"/>
      </w:hyperlink>
      <w:r w:rsidRPr="00BF67E1">
        <w:rPr>
          <w:rFonts w:ascii="Times New Roman" w:hAnsi="Times New Roman" w:cs="Times New Roman"/>
          <w:sz w:val="30"/>
          <w:szCs w:val="30"/>
          <w:lang w:val="uk-UA"/>
        </w:rPr>
        <w:t xml:space="preserve"> є можливість переглянути фото та  документи на виконання ремонтних робіт, навчально-виховних заходів , докладна інформація про використання бюджетних коштів для реалізації своєї виборної програми !!! </w:t>
      </w:r>
    </w:p>
    <w:p w:rsidR="00096032" w:rsidRPr="006A25C9" w:rsidRDefault="00096032" w:rsidP="00096032">
      <w:pPr>
        <w:spacing w:after="0"/>
        <w:ind w:left="-567"/>
        <w:jc w:val="both"/>
        <w:rPr>
          <w:rFonts w:ascii="Times New Roman" w:hAnsi="Times New Roman" w:cs="Times New Roman"/>
          <w:color w:val="000066"/>
          <w:sz w:val="30"/>
          <w:szCs w:val="30"/>
          <w:lang w:val="uk-UA"/>
        </w:rPr>
      </w:pPr>
    </w:p>
    <w:p w:rsidR="00096032" w:rsidRDefault="00096032" w:rsidP="00096032">
      <w:pPr>
        <w:spacing w:after="0"/>
        <w:ind w:left="-426"/>
        <w:jc w:val="both"/>
        <w:rPr>
          <w:rFonts w:ascii="Times New Roman" w:hAnsi="Times New Roman" w:cs="Times New Roman"/>
          <w:color w:val="C00000"/>
          <w:sz w:val="30"/>
          <w:szCs w:val="30"/>
          <w:lang w:val="uk-UA"/>
        </w:rPr>
      </w:pPr>
      <w:r w:rsidRPr="006A25C9">
        <w:rPr>
          <w:rFonts w:ascii="Times New Roman" w:hAnsi="Times New Roman" w:cs="Times New Roman"/>
          <w:sz w:val="30"/>
          <w:szCs w:val="30"/>
          <w:lang w:val="uk-UA"/>
        </w:rPr>
        <w:t xml:space="preserve">  </w:t>
      </w:r>
      <w:r w:rsidRPr="006A25C9">
        <w:rPr>
          <w:rFonts w:ascii="Times New Roman" w:hAnsi="Times New Roman" w:cs="Times New Roman"/>
          <w:sz w:val="30"/>
          <w:szCs w:val="30"/>
          <w:lang w:val="uk-UA"/>
        </w:rPr>
        <w:tab/>
      </w:r>
      <w:r>
        <w:rPr>
          <w:rFonts w:ascii="Times New Roman" w:hAnsi="Times New Roman" w:cs="Times New Roman"/>
          <w:sz w:val="30"/>
          <w:szCs w:val="30"/>
          <w:lang w:val="uk-UA"/>
        </w:rPr>
        <w:t xml:space="preserve">    </w:t>
      </w:r>
      <w:r w:rsidRPr="006A25C9">
        <w:rPr>
          <w:rFonts w:ascii="Times New Roman" w:hAnsi="Times New Roman" w:cs="Times New Roman"/>
          <w:color w:val="C00000"/>
          <w:sz w:val="30"/>
          <w:szCs w:val="30"/>
          <w:lang w:val="en-US"/>
        </w:rPr>
        <w:t>P</w:t>
      </w:r>
      <w:r w:rsidRPr="006A25C9">
        <w:rPr>
          <w:rFonts w:ascii="Times New Roman" w:hAnsi="Times New Roman" w:cs="Times New Roman"/>
          <w:color w:val="C00000"/>
          <w:sz w:val="30"/>
          <w:szCs w:val="30"/>
        </w:rPr>
        <w:t>.</w:t>
      </w:r>
      <w:r w:rsidRPr="006A25C9">
        <w:rPr>
          <w:rFonts w:ascii="Times New Roman" w:hAnsi="Times New Roman" w:cs="Times New Roman"/>
          <w:color w:val="C00000"/>
          <w:sz w:val="30"/>
          <w:szCs w:val="30"/>
          <w:lang w:val="en-US"/>
        </w:rPr>
        <w:t>S</w:t>
      </w:r>
      <w:r w:rsidRPr="006A25C9">
        <w:rPr>
          <w:rFonts w:ascii="Times New Roman" w:hAnsi="Times New Roman" w:cs="Times New Roman"/>
          <w:color w:val="C00000"/>
          <w:sz w:val="30"/>
          <w:szCs w:val="30"/>
        </w:rPr>
        <w:t>.</w:t>
      </w:r>
      <w:r w:rsidRPr="006A25C9">
        <w:rPr>
          <w:rFonts w:ascii="Times New Roman" w:hAnsi="Times New Roman" w:cs="Times New Roman"/>
          <w:color w:val="C00000"/>
          <w:sz w:val="30"/>
          <w:szCs w:val="30"/>
          <w:lang w:val="uk-UA"/>
        </w:rPr>
        <w:t xml:space="preserve"> </w:t>
      </w:r>
      <w:r w:rsidRPr="006A25C9">
        <w:rPr>
          <w:rFonts w:ascii="Times New Roman" w:hAnsi="Times New Roman" w:cs="Times New Roman"/>
          <w:color w:val="C00000"/>
          <w:sz w:val="30"/>
          <w:szCs w:val="30"/>
        </w:rPr>
        <w:t xml:space="preserve"> </w:t>
      </w:r>
      <w:r w:rsidRPr="006A25C9">
        <w:rPr>
          <w:rFonts w:ascii="Times New Roman" w:hAnsi="Times New Roman" w:cs="Times New Roman"/>
          <w:color w:val="C00000"/>
          <w:sz w:val="30"/>
          <w:szCs w:val="30"/>
          <w:lang w:val="uk-UA"/>
        </w:rPr>
        <w:t>Я,</w:t>
      </w:r>
      <w:r w:rsidRPr="006A25C9">
        <w:rPr>
          <w:rFonts w:ascii="Times New Roman" w:hAnsi="Times New Roman" w:cs="Times New Roman"/>
          <w:color w:val="C00000"/>
          <w:sz w:val="30"/>
          <w:szCs w:val="30"/>
        </w:rPr>
        <w:t xml:space="preserve"> як депутат</w:t>
      </w:r>
      <w:r w:rsidRPr="006A25C9">
        <w:rPr>
          <w:rFonts w:ascii="Times New Roman" w:hAnsi="Times New Roman" w:cs="Times New Roman"/>
          <w:color w:val="C00000"/>
          <w:sz w:val="30"/>
          <w:szCs w:val="30"/>
          <w:lang w:val="uk-UA"/>
        </w:rPr>
        <w:t xml:space="preserve">, </w:t>
      </w:r>
      <w:r w:rsidRPr="006A25C9">
        <w:rPr>
          <w:rFonts w:ascii="Times New Roman" w:hAnsi="Times New Roman" w:cs="Times New Roman"/>
          <w:color w:val="C00000"/>
          <w:sz w:val="30"/>
          <w:szCs w:val="30"/>
        </w:rPr>
        <w:t>не</w:t>
      </w:r>
      <w:r w:rsidRPr="006A25C9">
        <w:rPr>
          <w:rFonts w:ascii="Times New Roman" w:hAnsi="Times New Roman" w:cs="Times New Roman"/>
          <w:color w:val="C00000"/>
          <w:sz w:val="30"/>
          <w:szCs w:val="30"/>
          <w:lang w:val="uk-UA"/>
        </w:rPr>
        <w:t xml:space="preserve"> </w:t>
      </w:r>
      <w:proofErr w:type="spellStart"/>
      <w:r w:rsidRPr="006A25C9">
        <w:rPr>
          <w:rFonts w:ascii="Times New Roman" w:hAnsi="Times New Roman" w:cs="Times New Roman"/>
          <w:color w:val="C00000"/>
          <w:sz w:val="30"/>
          <w:szCs w:val="30"/>
        </w:rPr>
        <w:t>отримую</w:t>
      </w:r>
      <w:proofErr w:type="spellEnd"/>
      <w:r w:rsidRPr="006A25C9">
        <w:rPr>
          <w:rFonts w:ascii="Times New Roman" w:hAnsi="Times New Roman" w:cs="Times New Roman"/>
          <w:color w:val="C00000"/>
          <w:sz w:val="30"/>
          <w:szCs w:val="30"/>
        </w:rPr>
        <w:t xml:space="preserve"> за свою роботу </w:t>
      </w:r>
      <w:proofErr w:type="spellStart"/>
      <w:proofErr w:type="gramStart"/>
      <w:r w:rsidRPr="006A25C9">
        <w:rPr>
          <w:rFonts w:ascii="Times New Roman" w:hAnsi="Times New Roman" w:cs="Times New Roman"/>
          <w:color w:val="C00000"/>
          <w:sz w:val="30"/>
          <w:szCs w:val="30"/>
        </w:rPr>
        <w:t>заробітної</w:t>
      </w:r>
      <w:proofErr w:type="spellEnd"/>
      <w:r>
        <w:rPr>
          <w:rFonts w:ascii="Times New Roman" w:hAnsi="Times New Roman" w:cs="Times New Roman"/>
          <w:color w:val="C00000"/>
          <w:sz w:val="30"/>
          <w:szCs w:val="30"/>
          <w:lang w:val="uk-UA"/>
        </w:rPr>
        <w:t xml:space="preserve"> </w:t>
      </w:r>
      <w:r w:rsidRPr="006A25C9">
        <w:rPr>
          <w:rFonts w:ascii="Times New Roman" w:hAnsi="Times New Roman" w:cs="Times New Roman"/>
          <w:color w:val="C00000"/>
          <w:sz w:val="30"/>
          <w:szCs w:val="30"/>
        </w:rPr>
        <w:t xml:space="preserve"> плати</w:t>
      </w:r>
      <w:proofErr w:type="gramEnd"/>
      <w:r>
        <w:rPr>
          <w:rFonts w:ascii="Times New Roman" w:hAnsi="Times New Roman" w:cs="Times New Roman"/>
          <w:color w:val="C00000"/>
          <w:sz w:val="30"/>
          <w:szCs w:val="30"/>
          <w:lang w:val="uk-UA"/>
        </w:rPr>
        <w:t xml:space="preserve"> </w:t>
      </w:r>
      <w:r w:rsidRPr="006A25C9">
        <w:rPr>
          <w:rFonts w:ascii="Times New Roman" w:hAnsi="Times New Roman" w:cs="Times New Roman"/>
          <w:color w:val="C00000"/>
          <w:sz w:val="30"/>
          <w:szCs w:val="30"/>
        </w:rPr>
        <w:t xml:space="preserve"> </w:t>
      </w:r>
      <w:proofErr w:type="spellStart"/>
      <w:r w:rsidRPr="006A25C9">
        <w:rPr>
          <w:rFonts w:ascii="Times New Roman" w:hAnsi="Times New Roman" w:cs="Times New Roman"/>
          <w:color w:val="C00000"/>
          <w:sz w:val="30"/>
          <w:szCs w:val="30"/>
        </w:rPr>
        <w:t>чи</w:t>
      </w:r>
      <w:proofErr w:type="spellEnd"/>
      <w:r w:rsidRPr="006A25C9">
        <w:rPr>
          <w:rFonts w:ascii="Times New Roman" w:hAnsi="Times New Roman" w:cs="Times New Roman"/>
          <w:color w:val="C00000"/>
          <w:sz w:val="30"/>
          <w:szCs w:val="30"/>
        </w:rPr>
        <w:t xml:space="preserve"> </w:t>
      </w:r>
      <w:proofErr w:type="spellStart"/>
      <w:r w:rsidRPr="006A25C9">
        <w:rPr>
          <w:rFonts w:ascii="Times New Roman" w:hAnsi="Times New Roman" w:cs="Times New Roman"/>
          <w:color w:val="C00000"/>
          <w:sz w:val="30"/>
          <w:szCs w:val="30"/>
        </w:rPr>
        <w:t>іншої</w:t>
      </w:r>
      <w:proofErr w:type="spellEnd"/>
      <w:r w:rsidRPr="006A25C9">
        <w:rPr>
          <w:rFonts w:ascii="Times New Roman" w:hAnsi="Times New Roman" w:cs="Times New Roman"/>
          <w:color w:val="C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C00000"/>
          <w:sz w:val="30"/>
          <w:szCs w:val="30"/>
          <w:lang w:val="uk-UA"/>
        </w:rPr>
        <w:t xml:space="preserve">  </w:t>
      </w:r>
      <w:proofErr w:type="spellStart"/>
      <w:r w:rsidRPr="006A25C9">
        <w:rPr>
          <w:rFonts w:ascii="Times New Roman" w:hAnsi="Times New Roman" w:cs="Times New Roman"/>
          <w:color w:val="C00000"/>
          <w:sz w:val="30"/>
          <w:szCs w:val="30"/>
        </w:rPr>
        <w:t>фінанс</w:t>
      </w:r>
      <w:proofErr w:type="spellEnd"/>
      <w:r w:rsidRPr="006A25C9">
        <w:rPr>
          <w:rFonts w:ascii="Times New Roman" w:hAnsi="Times New Roman" w:cs="Times New Roman"/>
          <w:color w:val="C00000"/>
          <w:sz w:val="30"/>
          <w:szCs w:val="30"/>
          <w:lang w:val="uk-UA"/>
        </w:rPr>
        <w:t>о</w:t>
      </w:r>
      <w:proofErr w:type="spellStart"/>
      <w:r w:rsidRPr="006A25C9">
        <w:rPr>
          <w:rFonts w:ascii="Times New Roman" w:hAnsi="Times New Roman" w:cs="Times New Roman"/>
          <w:color w:val="C00000"/>
          <w:sz w:val="30"/>
          <w:szCs w:val="30"/>
        </w:rPr>
        <w:t>вої</w:t>
      </w:r>
      <w:proofErr w:type="spellEnd"/>
      <w:r w:rsidRPr="006A25C9">
        <w:rPr>
          <w:rFonts w:ascii="Times New Roman" w:hAnsi="Times New Roman" w:cs="Times New Roman"/>
          <w:color w:val="C00000"/>
          <w:sz w:val="30"/>
          <w:szCs w:val="30"/>
          <w:lang w:val="uk-UA"/>
        </w:rPr>
        <w:t xml:space="preserve"> </w:t>
      </w:r>
      <w:r>
        <w:rPr>
          <w:rFonts w:ascii="Times New Roman" w:hAnsi="Times New Roman" w:cs="Times New Roman"/>
          <w:color w:val="C00000"/>
          <w:sz w:val="30"/>
          <w:szCs w:val="30"/>
          <w:lang w:val="uk-UA"/>
        </w:rPr>
        <w:t xml:space="preserve"> допомоги ,</w:t>
      </w:r>
      <w:r w:rsidRPr="006A25C9">
        <w:rPr>
          <w:rFonts w:ascii="Times New Roman" w:hAnsi="Times New Roman" w:cs="Times New Roman"/>
          <w:color w:val="C00000"/>
          <w:sz w:val="30"/>
          <w:szCs w:val="30"/>
          <w:lang w:val="uk-UA"/>
        </w:rPr>
        <w:t xml:space="preserve"> лише моральне задоволення  від того, що мені вдається зробити те, про що інші лише говорили!!!   </w:t>
      </w:r>
    </w:p>
    <w:p w:rsidR="00096032" w:rsidRDefault="00096032" w:rsidP="00096032">
      <w:pPr>
        <w:spacing w:after="0"/>
        <w:ind w:left="-426"/>
        <w:jc w:val="both"/>
        <w:rPr>
          <w:rFonts w:ascii="Times New Roman" w:hAnsi="Times New Roman" w:cs="Times New Roman"/>
          <w:color w:val="C00000"/>
          <w:sz w:val="30"/>
          <w:szCs w:val="30"/>
          <w:lang w:val="uk-UA"/>
        </w:rPr>
      </w:pPr>
    </w:p>
    <w:p w:rsidR="00096032" w:rsidRDefault="00096032" w:rsidP="00096032">
      <w:pPr>
        <w:spacing w:after="0"/>
        <w:ind w:left="-426"/>
        <w:jc w:val="both"/>
        <w:rPr>
          <w:rFonts w:ascii="Times New Roman" w:hAnsi="Times New Roman" w:cs="Times New Roman"/>
          <w:color w:val="C00000"/>
          <w:sz w:val="30"/>
          <w:szCs w:val="30"/>
          <w:lang w:val="uk-UA"/>
        </w:rPr>
      </w:pPr>
    </w:p>
    <w:p w:rsidR="00096032" w:rsidRPr="00BF67E1" w:rsidRDefault="00096032" w:rsidP="00096032">
      <w:pPr>
        <w:spacing w:after="0"/>
        <w:ind w:left="-426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 xml:space="preserve">         </w:t>
      </w:r>
      <w:r w:rsidRPr="00BF67E1">
        <w:rPr>
          <w:rFonts w:ascii="Times New Roman" w:hAnsi="Times New Roman" w:cs="Times New Roman"/>
          <w:sz w:val="30"/>
          <w:szCs w:val="30"/>
          <w:lang w:val="uk-UA"/>
        </w:rPr>
        <w:t>З повагою депутат Сумської міської ради                          М.В.</w:t>
      </w:r>
      <w:proofErr w:type="spellStart"/>
      <w:r w:rsidRPr="00BF67E1">
        <w:rPr>
          <w:rFonts w:ascii="Times New Roman" w:hAnsi="Times New Roman" w:cs="Times New Roman"/>
          <w:sz w:val="30"/>
          <w:szCs w:val="30"/>
          <w:lang w:val="uk-UA"/>
        </w:rPr>
        <w:t>Саченко</w:t>
      </w:r>
      <w:proofErr w:type="spellEnd"/>
      <w:r w:rsidRPr="00BF67E1">
        <w:rPr>
          <w:rFonts w:ascii="Times New Roman" w:hAnsi="Times New Roman" w:cs="Times New Roman"/>
          <w:sz w:val="30"/>
          <w:szCs w:val="30"/>
          <w:lang w:val="uk-UA"/>
        </w:rPr>
        <w:t xml:space="preserve">     </w:t>
      </w:r>
    </w:p>
    <w:p w:rsidR="00096032" w:rsidRPr="00071195" w:rsidRDefault="00096032" w:rsidP="00096032">
      <w:pPr>
        <w:spacing w:after="0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00002B" w:rsidRPr="00096032" w:rsidRDefault="0000002B">
      <w:pPr>
        <w:rPr>
          <w:lang w:val="uk-UA"/>
        </w:rPr>
      </w:pPr>
    </w:p>
    <w:sectPr w:rsidR="0000002B" w:rsidRPr="00096032" w:rsidSect="008674EC">
      <w:pgSz w:w="11906" w:h="16838"/>
      <w:pgMar w:top="709" w:right="1133" w:bottom="709" w:left="1276" w:header="708" w:footer="708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032"/>
    <w:rsid w:val="0000002B"/>
    <w:rsid w:val="00096032"/>
    <w:rsid w:val="0037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6032"/>
    <w:rPr>
      <w:b/>
      <w:bCs/>
    </w:rPr>
  </w:style>
  <w:style w:type="character" w:styleId="a4">
    <w:name w:val="Hyperlink"/>
    <w:basedOn w:val="a0"/>
    <w:uiPriority w:val="99"/>
    <w:unhideWhenUsed/>
    <w:rsid w:val="000960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box2.i.ua/compose/1558226017/?cto=IBgZITBWRgY0TylJOBchb3yrza%2BkwpS9w85%2FfW5Ukrq8z3%2Bzt5B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*-</dc:creator>
  <cp:keywords/>
  <dc:description/>
  <cp:lastModifiedBy>*-</cp:lastModifiedBy>
  <cp:revision>2</cp:revision>
  <dcterms:created xsi:type="dcterms:W3CDTF">2018-03-21T16:29:00Z</dcterms:created>
  <dcterms:modified xsi:type="dcterms:W3CDTF">2018-03-21T16:29:00Z</dcterms:modified>
</cp:coreProperties>
</file>